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DF89" w14:textId="61DDF77A" w:rsidR="00C35BAB" w:rsidRDefault="00AB4E8E" w:rsidP="00AB4E8E">
      <w:pPr>
        <w:spacing w:after="80" w:line="288" w:lineRule="auto"/>
      </w:pPr>
      <w:r>
        <w:rPr>
          <w:noProof/>
          <w:color w:val="002060"/>
        </w:rPr>
        <w:drawing>
          <wp:inline distT="0" distB="0" distL="0" distR="0" wp14:anchorId="3430E5E5" wp14:editId="45B5ED5B">
            <wp:extent cx="2097725" cy="1173480"/>
            <wp:effectExtent l="0" t="0" r="0" b="7620"/>
            <wp:docPr id="3" name="Picture 3" descr="cid:image003.png@01D53323.C318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3323.C3187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4175" cy="1210653"/>
                    </a:xfrm>
                    <a:prstGeom prst="rect">
                      <a:avLst/>
                    </a:prstGeom>
                    <a:noFill/>
                    <a:ln>
                      <a:noFill/>
                    </a:ln>
                  </pic:spPr>
                </pic:pic>
              </a:graphicData>
            </a:graphic>
          </wp:inline>
        </w:drawing>
      </w:r>
    </w:p>
    <w:p w14:paraId="6F285685" w14:textId="77777777" w:rsidR="00C35BAB" w:rsidRDefault="00C35BAB"/>
    <w:p w14:paraId="1CE5067B" w14:textId="3621E223" w:rsidR="00167C82" w:rsidRPr="00B476CD" w:rsidRDefault="00167C82" w:rsidP="00167C82">
      <w:pPr>
        <w:pStyle w:val="NoSpacing"/>
        <w:jc w:val="center"/>
        <w:rPr>
          <w:b/>
          <w:bCs/>
          <w:sz w:val="40"/>
          <w:szCs w:val="40"/>
          <w:u w:val="single"/>
        </w:rPr>
      </w:pPr>
      <w:bookmarkStart w:id="0" w:name="_a4iwq2p4te4h" w:colFirst="0" w:colLast="0"/>
      <w:bookmarkStart w:id="1" w:name="_bstr0q2yff62" w:colFirst="0" w:colLast="0"/>
      <w:bookmarkStart w:id="2" w:name="_Hlk75450117"/>
      <w:bookmarkEnd w:id="0"/>
      <w:bookmarkEnd w:id="1"/>
      <w:r w:rsidRPr="00B476CD">
        <w:rPr>
          <w:b/>
          <w:bCs/>
          <w:sz w:val="40"/>
          <w:szCs w:val="40"/>
          <w:u w:val="single"/>
        </w:rPr>
        <w:t>Social Welfare Law Adviser (</w:t>
      </w:r>
      <w:r>
        <w:rPr>
          <w:b/>
          <w:bCs/>
          <w:sz w:val="40"/>
          <w:szCs w:val="40"/>
          <w:u w:val="single"/>
        </w:rPr>
        <w:t>Welfare Benefits</w:t>
      </w:r>
      <w:r w:rsidRPr="00B476CD">
        <w:rPr>
          <w:b/>
          <w:bCs/>
          <w:sz w:val="40"/>
          <w:szCs w:val="40"/>
          <w:u w:val="single"/>
        </w:rPr>
        <w:t>)</w:t>
      </w:r>
    </w:p>
    <w:p w14:paraId="1936515C" w14:textId="77777777" w:rsidR="00167C82" w:rsidRPr="00B476CD" w:rsidRDefault="00167C82" w:rsidP="00167C82">
      <w:pPr>
        <w:pStyle w:val="NoSpacing"/>
        <w:jc w:val="center"/>
        <w:rPr>
          <w:b/>
          <w:bCs/>
          <w:sz w:val="40"/>
          <w:szCs w:val="40"/>
          <w:u w:val="single"/>
        </w:rPr>
      </w:pPr>
      <w:r w:rsidRPr="00B476CD">
        <w:rPr>
          <w:b/>
          <w:bCs/>
          <w:sz w:val="40"/>
          <w:szCs w:val="40"/>
          <w:u w:val="single"/>
        </w:rPr>
        <w:t>[Trainee Considered]</w:t>
      </w:r>
    </w:p>
    <w:p w14:paraId="53DC047F" w14:textId="77777777" w:rsidR="00167C82" w:rsidRDefault="00167C82" w:rsidP="00167C82">
      <w:pPr>
        <w:pStyle w:val="NoSpacing"/>
      </w:pPr>
    </w:p>
    <w:p w14:paraId="3AA56051" w14:textId="77777777" w:rsidR="00167C82" w:rsidRPr="00D25C73" w:rsidRDefault="00167C82" w:rsidP="00167C82">
      <w:pPr>
        <w:pStyle w:val="Subtitle"/>
        <w:jc w:val="center"/>
        <w:rPr>
          <w:rFonts w:ascii="Open Sans" w:hAnsi="Open Sans" w:cs="Open Sans"/>
          <w:b/>
          <w:bCs/>
          <w:sz w:val="40"/>
          <w:szCs w:val="40"/>
        </w:rPr>
      </w:pPr>
      <w:r w:rsidRPr="00D25C73">
        <w:rPr>
          <w:rFonts w:ascii="Open Sans" w:hAnsi="Open Sans" w:cs="Open Sans"/>
          <w:b/>
          <w:bCs/>
          <w:sz w:val="40"/>
          <w:szCs w:val="40"/>
        </w:rPr>
        <w:t>Job Pack</w:t>
      </w:r>
    </w:p>
    <w:bookmarkEnd w:id="2"/>
    <w:p w14:paraId="43689B5E" w14:textId="77777777" w:rsidR="00167C82" w:rsidRDefault="00167C82"/>
    <w:p w14:paraId="611FEC57" w14:textId="4CED3720" w:rsidR="00C35BAB" w:rsidRDefault="00A04ADB">
      <w:r>
        <w:t>Thank you for your interest in working at Citizens Advice</w:t>
      </w:r>
      <w:r w:rsidR="001E401D">
        <w:t xml:space="preserve"> Bury &amp; Bolton</w:t>
      </w:r>
      <w:r>
        <w:t>.</w:t>
      </w:r>
      <w:r w:rsidR="00804DD7">
        <w:t xml:space="preserve"> </w:t>
      </w:r>
      <w:r>
        <w:t>This job pack should give you everything you need to know to apply for this role and what it means to work for the Citizens Advice service.</w:t>
      </w:r>
    </w:p>
    <w:p w14:paraId="20BAC057" w14:textId="77777777" w:rsidR="00C35BAB" w:rsidRDefault="00C35BAB"/>
    <w:p w14:paraId="37719150" w14:textId="77777777" w:rsidR="00C35BAB" w:rsidRDefault="00A04ADB">
      <w:r>
        <w:t>In this pack you’ll find:</w:t>
      </w:r>
    </w:p>
    <w:p w14:paraId="1AE07D63" w14:textId="77777777" w:rsidR="00C35BAB" w:rsidRDefault="00A04ADB">
      <w:pPr>
        <w:numPr>
          <w:ilvl w:val="0"/>
          <w:numId w:val="4"/>
        </w:numPr>
      </w:pPr>
      <w:r>
        <w:t>Our values</w:t>
      </w:r>
    </w:p>
    <w:p w14:paraId="3136F1D8" w14:textId="77777777" w:rsidR="00C35BAB" w:rsidRDefault="00A04ADB">
      <w:pPr>
        <w:numPr>
          <w:ilvl w:val="0"/>
          <w:numId w:val="4"/>
        </w:numPr>
      </w:pPr>
      <w:r>
        <w:t xml:space="preserve">3 things you should know about </w:t>
      </w:r>
      <w:proofErr w:type="gramStart"/>
      <w:r>
        <w:t>us</w:t>
      </w:r>
      <w:proofErr w:type="gramEnd"/>
    </w:p>
    <w:p w14:paraId="23E8ABC2" w14:textId="77777777" w:rsidR="00C35BAB" w:rsidRDefault="00A04ADB">
      <w:pPr>
        <w:numPr>
          <w:ilvl w:val="0"/>
          <w:numId w:val="4"/>
        </w:numPr>
      </w:pPr>
      <w:r>
        <w:t>How the Citizens Advice network works</w:t>
      </w:r>
    </w:p>
    <w:p w14:paraId="30120579" w14:textId="77777777" w:rsidR="00C35BAB" w:rsidRDefault="00A04ADB">
      <w:pPr>
        <w:numPr>
          <w:ilvl w:val="0"/>
          <w:numId w:val="4"/>
        </w:numPr>
      </w:pPr>
      <w:r>
        <w:t xml:space="preserve">Information about the organisation, </w:t>
      </w:r>
      <w:proofErr w:type="gramStart"/>
      <w:r>
        <w:t>team</w:t>
      </w:r>
      <w:proofErr w:type="gramEnd"/>
      <w:r>
        <w:t xml:space="preserve"> and the role</w:t>
      </w:r>
    </w:p>
    <w:p w14:paraId="3E68BE2F" w14:textId="77777777" w:rsidR="00C35BAB" w:rsidRDefault="00A04ADB">
      <w:pPr>
        <w:numPr>
          <w:ilvl w:val="0"/>
          <w:numId w:val="4"/>
        </w:numPr>
      </w:pPr>
      <w:r>
        <w:t>The role profile and person specification</w:t>
      </w:r>
    </w:p>
    <w:p w14:paraId="5354F900" w14:textId="77777777" w:rsidR="00C35BAB" w:rsidRDefault="00A04ADB">
      <w:pPr>
        <w:numPr>
          <w:ilvl w:val="0"/>
          <w:numId w:val="4"/>
        </w:numPr>
      </w:pPr>
      <w:r>
        <w:t>The benefits of working for the organisation</w:t>
      </w:r>
    </w:p>
    <w:p w14:paraId="7DE14C5D" w14:textId="307AE0CB" w:rsidR="00C35BAB" w:rsidRDefault="00A04ADB">
      <w:pPr>
        <w:numPr>
          <w:ilvl w:val="0"/>
          <w:numId w:val="4"/>
        </w:numPr>
      </w:pPr>
      <w:r>
        <w:t>Our approach to equality and diversity</w:t>
      </w:r>
      <w:r w:rsidR="00167C82">
        <w:t>.</w:t>
      </w:r>
    </w:p>
    <w:p w14:paraId="473B840C" w14:textId="684F487F" w:rsidR="00C35BAB" w:rsidRDefault="00C35BAB"/>
    <w:p w14:paraId="449D29F8" w14:textId="77777777" w:rsidR="001E401D" w:rsidRDefault="001E401D"/>
    <w:p w14:paraId="3817866A" w14:textId="5C5FF645" w:rsidR="00C35BAB" w:rsidRDefault="00C35BAB"/>
    <w:p w14:paraId="68779379" w14:textId="77777777" w:rsidR="001E401D" w:rsidRDefault="001E401D"/>
    <w:p w14:paraId="18E76061" w14:textId="77777777" w:rsidR="00C35BAB" w:rsidRDefault="00A04ADB">
      <w:r>
        <w:br w:type="page"/>
      </w:r>
    </w:p>
    <w:p w14:paraId="0FAC3798" w14:textId="77777777" w:rsidR="00C80A2D" w:rsidRPr="00764EE5" w:rsidRDefault="00C80A2D" w:rsidP="00C80A2D">
      <w:pPr>
        <w:pStyle w:val="Heading1"/>
        <w:rPr>
          <w:sz w:val="24"/>
          <w:szCs w:val="24"/>
        </w:rPr>
      </w:pPr>
      <w:bookmarkStart w:id="3" w:name="_8wo6trdnuxsl" w:colFirst="0" w:colLast="0"/>
      <w:bookmarkEnd w:id="3"/>
      <w:r w:rsidRPr="00764EE5">
        <w:rPr>
          <w:sz w:val="24"/>
          <w:szCs w:val="24"/>
        </w:rPr>
        <w:lastRenderedPageBreak/>
        <w:t>As a member of the Citizens Advice service, Citizens Advice</w:t>
      </w:r>
      <w:r>
        <w:rPr>
          <w:sz w:val="24"/>
          <w:szCs w:val="24"/>
        </w:rPr>
        <w:t xml:space="preserve"> Bury &amp; Bolton (CABB) </w:t>
      </w:r>
      <w:r w:rsidRPr="00764EE5">
        <w:rPr>
          <w:sz w:val="24"/>
          <w:szCs w:val="24"/>
        </w:rPr>
        <w:t>provides free,</w:t>
      </w:r>
      <w:r>
        <w:rPr>
          <w:sz w:val="24"/>
          <w:szCs w:val="24"/>
        </w:rPr>
        <w:t xml:space="preserve"> confidential, </w:t>
      </w:r>
      <w:proofErr w:type="gramStart"/>
      <w:r>
        <w:rPr>
          <w:sz w:val="24"/>
          <w:szCs w:val="24"/>
        </w:rPr>
        <w:t>i</w:t>
      </w:r>
      <w:r w:rsidRPr="00764EE5">
        <w:rPr>
          <w:sz w:val="24"/>
          <w:szCs w:val="24"/>
        </w:rPr>
        <w:t>ndependent</w:t>
      </w:r>
      <w:proofErr w:type="gramEnd"/>
      <w:r>
        <w:rPr>
          <w:sz w:val="24"/>
          <w:szCs w:val="24"/>
        </w:rPr>
        <w:t xml:space="preserve"> a</w:t>
      </w:r>
      <w:r w:rsidRPr="00764EE5">
        <w:rPr>
          <w:sz w:val="24"/>
          <w:szCs w:val="24"/>
        </w:rPr>
        <w:t>nd impartial advice and information to everyone on their rights and responsibilities.</w:t>
      </w:r>
      <w:r>
        <w:rPr>
          <w:sz w:val="24"/>
          <w:szCs w:val="24"/>
        </w:rPr>
        <w:t xml:space="preserve"> We </w:t>
      </w:r>
      <w:r w:rsidRPr="00764EE5">
        <w:rPr>
          <w:sz w:val="24"/>
          <w:szCs w:val="24"/>
        </w:rPr>
        <w:t>value diversity, promote</w:t>
      </w:r>
      <w:r>
        <w:rPr>
          <w:sz w:val="24"/>
          <w:szCs w:val="24"/>
        </w:rPr>
        <w:t xml:space="preserve"> </w:t>
      </w:r>
      <w:r w:rsidRPr="00764EE5">
        <w:rPr>
          <w:sz w:val="24"/>
          <w:szCs w:val="24"/>
        </w:rPr>
        <w:t>equality and challenge</w:t>
      </w:r>
      <w:r>
        <w:rPr>
          <w:sz w:val="24"/>
          <w:szCs w:val="24"/>
        </w:rPr>
        <w:t xml:space="preserve"> </w:t>
      </w:r>
      <w:r w:rsidRPr="00764EE5">
        <w:rPr>
          <w:sz w:val="24"/>
          <w:szCs w:val="24"/>
        </w:rPr>
        <w:t>discrimination.</w:t>
      </w:r>
    </w:p>
    <w:p w14:paraId="5CDD8CEC" w14:textId="0292B6F0" w:rsidR="00C80A2D" w:rsidRDefault="00C80A2D" w:rsidP="00C80A2D">
      <w:pPr>
        <w:pStyle w:val="Heading1"/>
        <w:rPr>
          <w:sz w:val="24"/>
          <w:szCs w:val="24"/>
        </w:rPr>
      </w:pPr>
      <w:r w:rsidRPr="00764EE5">
        <w:rPr>
          <w:sz w:val="24"/>
          <w:szCs w:val="24"/>
        </w:rPr>
        <w:t xml:space="preserve">We are committed to putting equality and equity at the heart of everything that we do, with the overarching aim of being the go-to charity for anyone in our borough in need of help, to find a way forward. This means we look at improving access, treating people with </w:t>
      </w:r>
      <w:proofErr w:type="gramStart"/>
      <w:r w:rsidRPr="00764EE5">
        <w:rPr>
          <w:sz w:val="24"/>
          <w:szCs w:val="24"/>
        </w:rPr>
        <w:t>empathy</w:t>
      </w:r>
      <w:proofErr w:type="gramEnd"/>
      <w:r w:rsidRPr="00764EE5">
        <w:rPr>
          <w:sz w:val="24"/>
          <w:szCs w:val="24"/>
        </w:rPr>
        <w:t xml:space="preserve"> and promoting an inclusive working environment for all of our colleagues.</w:t>
      </w:r>
    </w:p>
    <w:p w14:paraId="5180CF68" w14:textId="77777777" w:rsidR="00C80A2D" w:rsidRPr="00C80A2D" w:rsidRDefault="00C80A2D" w:rsidP="00C80A2D">
      <w:pPr>
        <w:pStyle w:val="NoSpacing"/>
      </w:pPr>
    </w:p>
    <w:p w14:paraId="7F6932BD" w14:textId="0CBA5844" w:rsidR="00C35BAB" w:rsidRPr="00D23408" w:rsidRDefault="00A04ADB">
      <w:pPr>
        <w:pStyle w:val="Heading1"/>
        <w:rPr>
          <w:sz w:val="32"/>
          <w:szCs w:val="32"/>
          <w:u w:val="single"/>
        </w:rPr>
      </w:pPr>
      <w:r w:rsidRPr="00D23408">
        <w:rPr>
          <w:sz w:val="32"/>
          <w:szCs w:val="32"/>
          <w:u w:val="single"/>
        </w:rPr>
        <w:t>Our values</w:t>
      </w:r>
    </w:p>
    <w:p w14:paraId="01CC8422" w14:textId="77777777" w:rsidR="00C35BAB" w:rsidRDefault="00A04ADB">
      <w:r>
        <w:rPr>
          <w:b/>
        </w:rPr>
        <w:t>We’re inventive</w:t>
      </w:r>
      <w:r>
        <w:t xml:space="preserve"> - We’re not afraid of trying new things and learn by getting things wrong. We question every idea to make it better and we change when things aren’t working.</w:t>
      </w:r>
    </w:p>
    <w:p w14:paraId="1DF5CF6A" w14:textId="77777777" w:rsidR="00C35BAB" w:rsidRDefault="00C35BAB"/>
    <w:p w14:paraId="7A22DEC9" w14:textId="77777777" w:rsidR="00C35BAB" w:rsidRDefault="00A04ADB">
      <w:r>
        <w:rPr>
          <w:b/>
        </w:rPr>
        <w:t>We’re generous</w:t>
      </w:r>
      <w:r>
        <w:t xml:space="preserve"> - We work together, sharing knowledge and experience to solve problems. We tell it like it is and respect everyone.</w:t>
      </w:r>
    </w:p>
    <w:p w14:paraId="26C9CE97" w14:textId="77777777" w:rsidR="00C35BAB" w:rsidRDefault="00C35BAB"/>
    <w:p w14:paraId="27073D37" w14:textId="77777777" w:rsidR="00C35BAB" w:rsidRDefault="00A04ADB">
      <w:r>
        <w:rPr>
          <w:b/>
        </w:rPr>
        <w:t>We’re responsible</w:t>
      </w:r>
      <w:r>
        <w:t xml:space="preserve"> - We do what we say we’ll do and keep our promises. We remember that we work for a charity and use our resources effectively.</w:t>
      </w:r>
    </w:p>
    <w:p w14:paraId="5BC42FF6" w14:textId="77777777" w:rsidR="00C35BAB" w:rsidRDefault="00C35BAB"/>
    <w:p w14:paraId="1070C710" w14:textId="77777777" w:rsidR="00C35BAB" w:rsidRPr="00D23408" w:rsidRDefault="00A04ADB">
      <w:pPr>
        <w:pStyle w:val="Heading1"/>
        <w:spacing w:line="240" w:lineRule="auto"/>
        <w:rPr>
          <w:sz w:val="32"/>
          <w:szCs w:val="32"/>
          <w:u w:val="single"/>
        </w:rPr>
      </w:pPr>
      <w:bookmarkStart w:id="4" w:name="_yrd3vdoow85g" w:colFirst="0" w:colLast="0"/>
      <w:bookmarkEnd w:id="4"/>
      <w:r w:rsidRPr="00D23408">
        <w:rPr>
          <w:sz w:val="32"/>
          <w:szCs w:val="32"/>
          <w:u w:val="single"/>
        </w:rPr>
        <w:t xml:space="preserve">3 things you should know about </w:t>
      </w:r>
      <w:proofErr w:type="gramStart"/>
      <w:r w:rsidRPr="00D23408">
        <w:rPr>
          <w:sz w:val="32"/>
          <w:szCs w:val="32"/>
          <w:u w:val="single"/>
        </w:rPr>
        <w:t>us</w:t>
      </w:r>
      <w:proofErr w:type="gramEnd"/>
    </w:p>
    <w:p w14:paraId="51916A5B" w14:textId="77777777" w:rsidR="00C35BAB" w:rsidRPr="00D23408" w:rsidRDefault="00A04ADB">
      <w:pPr>
        <w:pStyle w:val="Heading2"/>
        <w:rPr>
          <w:sz w:val="28"/>
          <w:szCs w:val="28"/>
        </w:rPr>
      </w:pPr>
      <w:bookmarkStart w:id="5" w:name="_m5fcfi7n59ze" w:colFirst="0" w:colLast="0"/>
      <w:bookmarkEnd w:id="5"/>
      <w:r w:rsidRPr="00D23408">
        <w:rPr>
          <w:sz w:val="28"/>
          <w:szCs w:val="28"/>
        </w:rPr>
        <w:t xml:space="preserve">We’re </w:t>
      </w:r>
      <w:proofErr w:type="gramStart"/>
      <w:r w:rsidRPr="00D23408">
        <w:rPr>
          <w:sz w:val="28"/>
          <w:szCs w:val="28"/>
        </w:rPr>
        <w:t>local</w:t>
      </w:r>
      <w:proofErr w:type="gramEnd"/>
    </w:p>
    <w:p w14:paraId="2BB6B788" w14:textId="177EFB6C" w:rsidR="007F4C7F" w:rsidRDefault="007F4C7F">
      <w:r>
        <w:t xml:space="preserve">We have offices in Bury and Bolton, and deliver outreach sessions for clients across Bury, Bolton and other areas of Greater Manchester. Last year, we supported 18,000 clients with 47,000 issues, including Welfare Benefits, Money Advice, </w:t>
      </w:r>
      <w:proofErr w:type="gramStart"/>
      <w:r>
        <w:t>Housing</w:t>
      </w:r>
      <w:proofErr w:type="gramEnd"/>
      <w:r>
        <w:t xml:space="preserve"> and Immigration.   </w:t>
      </w:r>
    </w:p>
    <w:p w14:paraId="61846E1E" w14:textId="77777777" w:rsidR="00C35BAB" w:rsidRDefault="00C35BAB"/>
    <w:p w14:paraId="30816179" w14:textId="77777777" w:rsidR="00C35BAB" w:rsidRPr="00D23408" w:rsidRDefault="00A04ADB">
      <w:pPr>
        <w:pStyle w:val="Heading2"/>
        <w:rPr>
          <w:sz w:val="28"/>
          <w:szCs w:val="28"/>
        </w:rPr>
      </w:pPr>
      <w:bookmarkStart w:id="6" w:name="_6o7pyc5a1ksb" w:colFirst="0" w:colLast="0"/>
      <w:bookmarkEnd w:id="6"/>
      <w:r w:rsidRPr="00D23408">
        <w:rPr>
          <w:sz w:val="28"/>
          <w:szCs w:val="28"/>
        </w:rPr>
        <w:lastRenderedPageBreak/>
        <w:t xml:space="preserve">We’re here for </w:t>
      </w:r>
      <w:proofErr w:type="gramStart"/>
      <w:r w:rsidRPr="00D23408">
        <w:rPr>
          <w:sz w:val="28"/>
          <w:szCs w:val="28"/>
        </w:rPr>
        <w:t>everyone</w:t>
      </w:r>
      <w:proofErr w:type="gramEnd"/>
    </w:p>
    <w:p w14:paraId="6E8519FF" w14:textId="77777777" w:rsidR="00C35BAB" w:rsidRDefault="00A04ADB">
      <w:r>
        <w:t>Our advice helps people solve problems and our advocacy helps fix problems in society. Whatever the problem, we won’t turn people away.</w:t>
      </w:r>
    </w:p>
    <w:p w14:paraId="034350F0" w14:textId="77777777" w:rsidR="00C35BAB" w:rsidRDefault="00C35BAB"/>
    <w:p w14:paraId="4884C00F" w14:textId="77777777" w:rsidR="00C35BAB" w:rsidRPr="00D23408" w:rsidRDefault="00A04ADB">
      <w:pPr>
        <w:pStyle w:val="Heading2"/>
        <w:rPr>
          <w:sz w:val="28"/>
          <w:szCs w:val="28"/>
        </w:rPr>
      </w:pPr>
      <w:bookmarkStart w:id="7" w:name="_spcyjzo2h13z" w:colFirst="0" w:colLast="0"/>
      <w:bookmarkEnd w:id="7"/>
      <w:r w:rsidRPr="00D23408">
        <w:rPr>
          <w:sz w:val="28"/>
          <w:szCs w:val="28"/>
        </w:rPr>
        <w:t xml:space="preserve">We’re listened to - and we make a </w:t>
      </w:r>
      <w:proofErr w:type="gramStart"/>
      <w:r w:rsidRPr="00D23408">
        <w:rPr>
          <w:sz w:val="28"/>
          <w:szCs w:val="28"/>
        </w:rPr>
        <w:t>difference</w:t>
      </w:r>
      <w:proofErr w:type="gramEnd"/>
      <w:r w:rsidRPr="00D23408">
        <w:rPr>
          <w:sz w:val="28"/>
          <w:szCs w:val="28"/>
        </w:rPr>
        <w:t xml:space="preserve"> </w:t>
      </w:r>
    </w:p>
    <w:p w14:paraId="27C8D41F" w14:textId="77777777" w:rsidR="00C35BAB" w:rsidRDefault="00A04ADB">
      <w:r>
        <w:t>Our trusted brand and the quality of our research mean we make a real impact on behalf of the people who rely on us.</w:t>
      </w:r>
    </w:p>
    <w:p w14:paraId="5E7E7D7B" w14:textId="77777777" w:rsidR="00C35BAB" w:rsidRDefault="00A04ADB">
      <w:r>
        <w:br w:type="page"/>
      </w:r>
    </w:p>
    <w:p w14:paraId="35A0B7D1" w14:textId="7E3D91CE" w:rsidR="00C35BAB" w:rsidRPr="00352103" w:rsidRDefault="00A04ADB">
      <w:pPr>
        <w:pStyle w:val="Heading1"/>
        <w:rPr>
          <w:sz w:val="32"/>
          <w:szCs w:val="32"/>
          <w:u w:val="single"/>
        </w:rPr>
      </w:pPr>
      <w:bookmarkStart w:id="8" w:name="_mdjb2dj1pr3a" w:colFirst="0" w:colLast="0"/>
      <w:bookmarkEnd w:id="8"/>
      <w:r w:rsidRPr="00352103">
        <w:rPr>
          <w:sz w:val="32"/>
          <w:szCs w:val="32"/>
          <w:u w:val="single"/>
        </w:rPr>
        <w:lastRenderedPageBreak/>
        <w:t xml:space="preserve">How the Citizens Advice network works </w:t>
      </w:r>
    </w:p>
    <w:p w14:paraId="002B4DC6" w14:textId="77777777" w:rsidR="00E325D5" w:rsidRDefault="00C8282C">
      <w:r>
        <w:rPr>
          <w:noProof/>
        </w:rPr>
        <w:drawing>
          <wp:anchor distT="114300" distB="114300" distL="114300" distR="114300" simplePos="0" relativeHeight="251658240" behindDoc="0" locked="0" layoutInCell="1" hidden="0" allowOverlap="1" wp14:anchorId="59108957" wp14:editId="06729310">
            <wp:simplePos x="0" y="0"/>
            <wp:positionH relativeFrom="column">
              <wp:posOffset>2857500</wp:posOffset>
            </wp:positionH>
            <wp:positionV relativeFrom="paragraph">
              <wp:posOffset>269240</wp:posOffset>
            </wp:positionV>
            <wp:extent cx="2876550" cy="48768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76550" cy="4876800"/>
                    </a:xfrm>
                    <a:prstGeom prst="rect">
                      <a:avLst/>
                    </a:prstGeom>
                    <a:ln/>
                  </pic:spPr>
                </pic:pic>
              </a:graphicData>
            </a:graphic>
          </wp:anchor>
        </w:drawing>
      </w:r>
      <w:r w:rsidR="00A04ADB">
        <w:t>Citizens Advice Bury &amp; Bolton</w:t>
      </w:r>
      <w:r w:rsidR="007F4C7F">
        <w:t xml:space="preserve"> is a </w:t>
      </w:r>
    </w:p>
    <w:p w14:paraId="476AB871" w14:textId="77777777" w:rsidR="00E325D5" w:rsidRDefault="00E325D5" w:rsidP="00E325D5">
      <w:r>
        <w:t>member of the Citizens Advice service nationally with circa 265 local Citizens Advice members.</w:t>
      </w:r>
    </w:p>
    <w:p w14:paraId="64329D71" w14:textId="77777777" w:rsidR="00E325D5" w:rsidRDefault="00E325D5" w:rsidP="00E325D5"/>
    <w:p w14:paraId="04CEE274" w14:textId="77777777" w:rsidR="00E325D5" w:rsidRDefault="00E325D5" w:rsidP="00E325D5">
      <w:r>
        <w:t>Citizens Advice nationally is a charity which includes 1000 national staff working in one of 4 offices, as homeworkers or as part of the Witness Service from over 240 courts across England and Wales 2500 Witness Service volunteers.</w:t>
      </w:r>
    </w:p>
    <w:p w14:paraId="0FD22CEC" w14:textId="77777777" w:rsidR="00E325D5" w:rsidRDefault="00E325D5" w:rsidP="00E325D5"/>
    <w:p w14:paraId="0D1216BB" w14:textId="77777777" w:rsidR="00E325D5" w:rsidRDefault="00E325D5" w:rsidP="00E325D5">
      <w:r>
        <w:t xml:space="preserve">Local Citizens Advice are all independent charities, delivering services from over 600 local Citizens Advice outlets over 1,800 community centres, GPs’ </w:t>
      </w:r>
      <w:proofErr w:type="gramStart"/>
      <w:r>
        <w:t>surgeries</w:t>
      </w:r>
      <w:proofErr w:type="gramEnd"/>
      <w:r>
        <w:t xml:space="preserve"> and prisons.</w:t>
      </w:r>
    </w:p>
    <w:p w14:paraId="09FEB1DE" w14:textId="77777777" w:rsidR="00E325D5" w:rsidRDefault="00E325D5" w:rsidP="00E325D5"/>
    <w:p w14:paraId="0AFA5264" w14:textId="77777777" w:rsidR="00E325D5" w:rsidRDefault="00E325D5" w:rsidP="00E325D5">
      <w:r>
        <w:t>The network does this with 7,700 local staff and over 21,300 trained volunteers.</w:t>
      </w:r>
    </w:p>
    <w:p w14:paraId="765B239E" w14:textId="77777777" w:rsidR="00C35BAB" w:rsidRDefault="00C35BAB"/>
    <w:p w14:paraId="21726B32" w14:textId="77777777" w:rsidR="00C35BAB" w:rsidRDefault="00A04ADB">
      <w:r>
        <w:t>Our reach means 99% of people in England and Wales can access a local Citizens Advice within a 30-minute drive of where they live.</w:t>
      </w:r>
    </w:p>
    <w:p w14:paraId="3D872E50" w14:textId="77777777" w:rsidR="00C35BAB" w:rsidRDefault="00C35BAB"/>
    <w:p w14:paraId="0608820A" w14:textId="77777777" w:rsidR="00C35BAB" w:rsidRDefault="00A04ADB">
      <w:r>
        <w:br w:type="page"/>
      </w:r>
    </w:p>
    <w:p w14:paraId="0F717E58" w14:textId="51844971" w:rsidR="00C35BAB" w:rsidRPr="00B71BAE" w:rsidRDefault="008E4A87">
      <w:pPr>
        <w:pStyle w:val="Heading1"/>
        <w:rPr>
          <w:sz w:val="32"/>
          <w:szCs w:val="32"/>
          <w:u w:val="single"/>
        </w:rPr>
      </w:pPr>
      <w:bookmarkStart w:id="9" w:name="_izv0l7o8kk2t" w:colFirst="0" w:colLast="0"/>
      <w:bookmarkEnd w:id="9"/>
      <w:r>
        <w:rPr>
          <w:sz w:val="32"/>
          <w:szCs w:val="32"/>
          <w:u w:val="single"/>
        </w:rPr>
        <w:lastRenderedPageBreak/>
        <w:t>Citizens Advice Bury &amp; Bolton</w:t>
      </w:r>
      <w:r w:rsidR="00A04ADB" w:rsidRPr="00B71BAE">
        <w:rPr>
          <w:sz w:val="32"/>
          <w:szCs w:val="32"/>
          <w:u w:val="single"/>
        </w:rPr>
        <w:t xml:space="preserve"> and </w:t>
      </w:r>
      <w:r>
        <w:rPr>
          <w:sz w:val="32"/>
          <w:szCs w:val="32"/>
          <w:u w:val="single"/>
        </w:rPr>
        <w:t xml:space="preserve">our </w:t>
      </w:r>
      <w:proofErr w:type="gramStart"/>
      <w:r w:rsidR="00A04ADB" w:rsidRPr="00B71BAE">
        <w:rPr>
          <w:sz w:val="32"/>
          <w:szCs w:val="32"/>
          <w:u w:val="single"/>
        </w:rPr>
        <w:t>team</w:t>
      </w:r>
      <w:proofErr w:type="gramEnd"/>
    </w:p>
    <w:p w14:paraId="1008BF1A" w14:textId="4884E894" w:rsidR="00C35BAB" w:rsidRDefault="00A04ADB">
      <w:pPr>
        <w:rPr>
          <w:b/>
        </w:rPr>
      </w:pPr>
      <w:r>
        <w:t>The role you’re applying for is</w:t>
      </w:r>
      <w:r w:rsidR="007F4C7F">
        <w:t>:</w:t>
      </w:r>
      <w:r>
        <w:t xml:space="preserve"> </w:t>
      </w:r>
      <w:r w:rsidR="00B71BAE" w:rsidRPr="00B71BAE">
        <w:rPr>
          <w:b/>
        </w:rPr>
        <w:t xml:space="preserve">Social Welfare Law Adviser </w:t>
      </w:r>
      <w:r w:rsidR="00C94533">
        <w:rPr>
          <w:b/>
        </w:rPr>
        <w:t>(Welfare Benefits</w:t>
      </w:r>
      <w:r w:rsidR="00B71BAE" w:rsidRPr="00B71BAE">
        <w:rPr>
          <w:b/>
        </w:rPr>
        <w:t>)</w:t>
      </w:r>
    </w:p>
    <w:p w14:paraId="721EB11B" w14:textId="409D176B" w:rsidR="002B4E83" w:rsidRPr="00C07A85" w:rsidRDefault="002B4E83" w:rsidP="002B4E83">
      <w:pPr>
        <w:jc w:val="right"/>
        <w:rPr>
          <w:b/>
          <w:bCs/>
        </w:rPr>
      </w:pPr>
      <w:r>
        <w:t xml:space="preserve">        </w:t>
      </w:r>
      <w:r w:rsidRPr="00C07A85">
        <w:rPr>
          <w:b/>
          <w:bCs/>
        </w:rPr>
        <w:t xml:space="preserve"> </w:t>
      </w:r>
      <w:r w:rsidR="00C07A85">
        <w:rPr>
          <w:b/>
          <w:bCs/>
        </w:rPr>
        <w:t>[</w:t>
      </w:r>
      <w:r w:rsidRPr="00C07A85">
        <w:rPr>
          <w:b/>
          <w:bCs/>
        </w:rPr>
        <w:t>Trainee considered</w:t>
      </w:r>
      <w:r w:rsidR="00C07A85">
        <w:rPr>
          <w:b/>
          <w:bCs/>
        </w:rPr>
        <w:t>]</w:t>
      </w:r>
    </w:p>
    <w:p w14:paraId="4FB5D929" w14:textId="77777777" w:rsidR="00C94533" w:rsidRDefault="00C94533"/>
    <w:p w14:paraId="75464BC8" w14:textId="0B0F9951" w:rsidR="00C35BAB" w:rsidRDefault="007F4C7F">
      <w:r>
        <w:t>The</w:t>
      </w:r>
      <w:r w:rsidR="00267083">
        <w:t xml:space="preserve"> r</w:t>
      </w:r>
      <w:r>
        <w:t>ole</w:t>
      </w:r>
      <w:r w:rsidR="00267083">
        <w:t xml:space="preserve"> </w:t>
      </w:r>
      <w:r>
        <w:t xml:space="preserve">will </w:t>
      </w:r>
      <w:r w:rsidR="00AD3936">
        <w:t xml:space="preserve">report to our </w:t>
      </w:r>
      <w:r w:rsidR="00B251CA">
        <w:t>Welfare Benefits Services Manager.</w:t>
      </w:r>
    </w:p>
    <w:p w14:paraId="6AC0F360" w14:textId="77777777" w:rsidR="00C35BAB" w:rsidRPr="000903DA" w:rsidRDefault="00C35BAB">
      <w:pPr>
        <w:rPr>
          <w:sz w:val="20"/>
          <w:szCs w:val="20"/>
        </w:rPr>
      </w:pPr>
    </w:p>
    <w:p w14:paraId="07458AE9" w14:textId="00370EF7" w:rsidR="00C35BAB" w:rsidRDefault="007F4C7F">
      <w:r>
        <w:t>You can find out more about us via</w:t>
      </w:r>
      <w:r w:rsidR="00A04ADB">
        <w:t>:</w:t>
      </w:r>
    </w:p>
    <w:p w14:paraId="11EEC8BD" w14:textId="5FE0D7D6" w:rsidR="00C35BAB" w:rsidRDefault="00A04ADB">
      <w:pPr>
        <w:numPr>
          <w:ilvl w:val="0"/>
          <w:numId w:val="6"/>
        </w:numPr>
      </w:pPr>
      <w:r>
        <w:t xml:space="preserve">Take a look at the </w:t>
      </w:r>
      <w:hyperlink r:id="rId13">
        <w:r>
          <w:rPr>
            <w:color w:val="1155CC"/>
            <w:u w:val="single"/>
          </w:rPr>
          <w:t>Citizens Advice Bury &amp; Bolton</w:t>
        </w:r>
      </w:hyperlink>
      <w:r>
        <w:t xml:space="preserve"> </w:t>
      </w:r>
      <w:proofErr w:type="gramStart"/>
      <w:r>
        <w:t>website</w:t>
      </w:r>
      <w:proofErr w:type="gramEnd"/>
    </w:p>
    <w:p w14:paraId="1097C810" w14:textId="66A20395" w:rsidR="00C35BAB" w:rsidRDefault="00A04ADB">
      <w:pPr>
        <w:numPr>
          <w:ilvl w:val="0"/>
          <w:numId w:val="6"/>
        </w:numPr>
      </w:pPr>
      <w:r>
        <w:t xml:space="preserve">Take a look at the </w:t>
      </w:r>
      <w:hyperlink r:id="rId14">
        <w:r>
          <w:rPr>
            <w:color w:val="1155CC"/>
            <w:u w:val="single"/>
          </w:rPr>
          <w:t>national Citizens Advice</w:t>
        </w:r>
      </w:hyperlink>
      <w:r>
        <w:t xml:space="preserve"> website and the</w:t>
      </w:r>
      <w:r w:rsidR="007F4C7F">
        <w:t xml:space="preserve"> Citizens Advice </w:t>
      </w:r>
      <w:hyperlink r:id="rId15">
        <w:r>
          <w:rPr>
            <w:color w:val="1155CC"/>
            <w:u w:val="single"/>
          </w:rPr>
          <w:t>Campaigning site</w:t>
        </w:r>
      </w:hyperlink>
      <w:r w:rsidR="007F4C7F">
        <w:rPr>
          <w:color w:val="1155CC"/>
          <w:u w:val="single"/>
        </w:rPr>
        <w:t>.</w:t>
      </w:r>
    </w:p>
    <w:p w14:paraId="29E2D9A4" w14:textId="77777777" w:rsidR="00C35BAB" w:rsidRPr="00267083" w:rsidRDefault="00A04ADB">
      <w:pPr>
        <w:pStyle w:val="Heading2"/>
        <w:rPr>
          <w:u w:val="single"/>
        </w:rPr>
      </w:pPr>
      <w:bookmarkStart w:id="10" w:name="_vry0ok34r6t8" w:colFirst="0" w:colLast="0"/>
      <w:bookmarkEnd w:id="10"/>
      <w:r w:rsidRPr="00267083">
        <w:rPr>
          <w:u w:val="single"/>
        </w:rPr>
        <w:t xml:space="preserve">The application </w:t>
      </w:r>
      <w:proofErr w:type="gramStart"/>
      <w:r w:rsidRPr="00267083">
        <w:rPr>
          <w:u w:val="single"/>
        </w:rPr>
        <w:t>process</w:t>
      </w:r>
      <w:proofErr w:type="gramEnd"/>
    </w:p>
    <w:p w14:paraId="58B0190F" w14:textId="77777777" w:rsidR="00723FE7" w:rsidRPr="00447583" w:rsidRDefault="00723FE7" w:rsidP="00723FE7">
      <w:pPr>
        <w:pStyle w:val="Heading3"/>
        <w:rPr>
          <w:color w:val="004B88"/>
          <w:u w:val="single"/>
        </w:rPr>
      </w:pPr>
      <w:bookmarkStart w:id="11" w:name="_amnpuyo3kh2c" w:colFirst="0" w:colLast="0"/>
      <w:bookmarkEnd w:id="11"/>
      <w:r w:rsidRPr="00447583">
        <w:rPr>
          <w:color w:val="004B88"/>
          <w:u w:val="single"/>
        </w:rPr>
        <w:t>Stage 1</w:t>
      </w:r>
    </w:p>
    <w:p w14:paraId="76BE2FB5" w14:textId="77777777" w:rsidR="00723FE7" w:rsidRDefault="00723FE7" w:rsidP="00723FE7">
      <w:r>
        <w:t xml:space="preserve">You are required to </w:t>
      </w:r>
      <w:r w:rsidRPr="007C63F9">
        <w:rPr>
          <w:u w:val="single"/>
        </w:rPr>
        <w:t xml:space="preserve">submit your CV </w:t>
      </w:r>
      <w:r w:rsidRPr="007C63F9">
        <w:rPr>
          <w:b/>
          <w:bCs/>
          <w:u w:val="single"/>
        </w:rPr>
        <w:t>and</w:t>
      </w:r>
      <w:r w:rsidRPr="007C63F9">
        <w:rPr>
          <w:u w:val="single"/>
        </w:rPr>
        <w:t xml:space="preserve"> a cover letter</w:t>
      </w:r>
      <w:r>
        <w:t>; this will be screened against the role description and person specification.</w:t>
      </w:r>
    </w:p>
    <w:p w14:paraId="79393C18" w14:textId="77777777" w:rsidR="00723FE7" w:rsidRDefault="00723FE7" w:rsidP="00723FE7"/>
    <w:p w14:paraId="23C362FA" w14:textId="77777777" w:rsidR="00723FE7" w:rsidRDefault="00723FE7" w:rsidP="00723FE7">
      <w:pPr>
        <w:pStyle w:val="NormalWeb"/>
        <w:spacing w:before="0" w:beforeAutospacing="0" w:after="0" w:afterAutospacing="0"/>
        <w:rPr>
          <w:rFonts w:ascii="Open Sans" w:hAnsi="Open Sans" w:cs="Open Sans"/>
          <w:color w:val="004B88"/>
        </w:rPr>
      </w:pPr>
      <w:r>
        <w:rPr>
          <w:rFonts w:ascii="Open Sans" w:hAnsi="Open Sans" w:cs="Open Sans"/>
          <w:color w:val="004B88"/>
        </w:rPr>
        <w:t xml:space="preserve">Your CV &amp; covering letter should be sent to </w:t>
      </w:r>
      <w:hyperlink r:id="rId16" w:history="1">
        <w:r>
          <w:rPr>
            <w:rStyle w:val="Hyperlink"/>
            <w:rFonts w:ascii="Open Sans" w:hAnsi="Open Sans" w:cs="Open Sans"/>
          </w:rPr>
          <w:t>jobs@cabb.org.uk</w:t>
        </w:r>
      </w:hyperlink>
      <w:r>
        <w:rPr>
          <w:rFonts w:ascii="Open Sans" w:hAnsi="Open Sans" w:cs="Open Sans"/>
          <w:color w:val="004B88"/>
        </w:rPr>
        <w:t xml:space="preserve">. </w:t>
      </w:r>
    </w:p>
    <w:p w14:paraId="19B8C6D9" w14:textId="77777777" w:rsidR="00723FE7" w:rsidRPr="004B6E4B" w:rsidRDefault="00723FE7" w:rsidP="00723FE7">
      <w:pPr>
        <w:pStyle w:val="NormalWeb"/>
        <w:spacing w:before="0" w:beforeAutospacing="0" w:after="0" w:afterAutospacing="0"/>
        <w:rPr>
          <w:rFonts w:ascii="Open Sans" w:hAnsi="Open Sans" w:cs="Open Sans"/>
          <w:color w:val="004B88"/>
        </w:rPr>
      </w:pPr>
    </w:p>
    <w:p w14:paraId="60B124E2" w14:textId="77777777" w:rsidR="00723FE7" w:rsidRPr="000903DA" w:rsidRDefault="00723FE7" w:rsidP="00723FE7">
      <w:pPr>
        <w:rPr>
          <w:sz w:val="20"/>
          <w:szCs w:val="20"/>
        </w:rPr>
      </w:pPr>
      <w:r>
        <w:t xml:space="preserve">  </w:t>
      </w:r>
    </w:p>
    <w:p w14:paraId="06E0D8D5" w14:textId="77777777" w:rsidR="00723FE7" w:rsidRDefault="00723FE7" w:rsidP="00723FE7">
      <w:r>
        <w:t>Please ensure your CV includes the following information:</w:t>
      </w:r>
    </w:p>
    <w:p w14:paraId="7AEB17FA" w14:textId="77777777" w:rsidR="00723FE7" w:rsidRDefault="00723FE7" w:rsidP="00723FE7">
      <w:pPr>
        <w:numPr>
          <w:ilvl w:val="0"/>
          <w:numId w:val="5"/>
        </w:numPr>
      </w:pPr>
      <w:r>
        <w:t>Your contact details (address, telephone number and email address)</w:t>
      </w:r>
    </w:p>
    <w:p w14:paraId="2803BF4B" w14:textId="77777777" w:rsidR="00723FE7" w:rsidRDefault="00723FE7" w:rsidP="00723FE7">
      <w:pPr>
        <w:numPr>
          <w:ilvl w:val="0"/>
          <w:numId w:val="5"/>
        </w:numPr>
      </w:pPr>
      <w:r>
        <w:t>Information about your education history</w:t>
      </w:r>
    </w:p>
    <w:p w14:paraId="32CE6242" w14:textId="77777777" w:rsidR="00723FE7" w:rsidRDefault="00723FE7" w:rsidP="00723FE7">
      <w:pPr>
        <w:numPr>
          <w:ilvl w:val="0"/>
          <w:numId w:val="5"/>
        </w:numPr>
      </w:pPr>
      <w:r>
        <w:t>Information about your career history</w:t>
      </w:r>
    </w:p>
    <w:p w14:paraId="329C58CA" w14:textId="77777777" w:rsidR="00723FE7" w:rsidRDefault="00723FE7" w:rsidP="00723FE7">
      <w:pPr>
        <w:numPr>
          <w:ilvl w:val="0"/>
          <w:numId w:val="5"/>
        </w:numPr>
      </w:pPr>
      <w:r>
        <w:t xml:space="preserve">Details of any professional qualifications including memberships </w:t>
      </w:r>
    </w:p>
    <w:p w14:paraId="33071CEB" w14:textId="77777777" w:rsidR="00723FE7" w:rsidRPr="000903DA" w:rsidRDefault="00723FE7" w:rsidP="00723FE7">
      <w:pPr>
        <w:rPr>
          <w:sz w:val="20"/>
          <w:szCs w:val="20"/>
        </w:rPr>
      </w:pPr>
    </w:p>
    <w:p w14:paraId="32ED2D8D" w14:textId="77777777" w:rsidR="00723FE7" w:rsidRDefault="00723FE7" w:rsidP="00723FE7">
      <w:r>
        <w:t>Please ensure your covering letter includes the following information:</w:t>
      </w:r>
    </w:p>
    <w:p w14:paraId="4FF94D51" w14:textId="77777777" w:rsidR="00723FE7" w:rsidRDefault="00723FE7" w:rsidP="00723FE7">
      <w:pPr>
        <w:numPr>
          <w:ilvl w:val="0"/>
          <w:numId w:val="2"/>
        </w:numPr>
      </w:pPr>
      <w:r>
        <w:t xml:space="preserve">Your suitability for the role against the person specification outlined below. This is a key part of the process which allows you to provide evidence of your experience, knowledge, </w:t>
      </w:r>
      <w:proofErr w:type="gramStart"/>
      <w:r>
        <w:t>skills</w:t>
      </w:r>
      <w:proofErr w:type="gramEnd"/>
      <w:r>
        <w:t xml:space="preserve"> and abilities that are relevant to the role as described in the role profile.</w:t>
      </w:r>
    </w:p>
    <w:p w14:paraId="2A180720" w14:textId="77777777" w:rsidR="00723FE7" w:rsidRDefault="00723FE7" w:rsidP="00723FE7">
      <w:pPr>
        <w:numPr>
          <w:ilvl w:val="0"/>
          <w:numId w:val="2"/>
        </w:numPr>
      </w:pPr>
      <w:r>
        <w:t>At least one example of your previous experience (paid work or volunteering) for each person specification.</w:t>
      </w:r>
    </w:p>
    <w:p w14:paraId="76D62346" w14:textId="77777777" w:rsidR="00723FE7" w:rsidRPr="000903DA" w:rsidRDefault="00723FE7" w:rsidP="00723FE7">
      <w:pPr>
        <w:jc w:val="center"/>
        <w:rPr>
          <w:b/>
          <w:sz w:val="20"/>
          <w:szCs w:val="20"/>
        </w:rPr>
      </w:pPr>
    </w:p>
    <w:p w14:paraId="10142DAB" w14:textId="77777777" w:rsidR="00723FE7" w:rsidRPr="000903DA" w:rsidRDefault="00723FE7" w:rsidP="00723FE7">
      <w:pPr>
        <w:jc w:val="center"/>
        <w:rPr>
          <w:b/>
        </w:rPr>
      </w:pPr>
      <w:r>
        <w:rPr>
          <w:b/>
        </w:rPr>
        <w:t>Should this information not be included, your application for the role will not be taken forward</w:t>
      </w:r>
      <w:bookmarkStart w:id="12" w:name="_kfwfgre0qg4j" w:colFirst="0" w:colLast="0"/>
      <w:bookmarkEnd w:id="12"/>
      <w:r>
        <w:rPr>
          <w:b/>
        </w:rPr>
        <w:t>.</w:t>
      </w:r>
    </w:p>
    <w:p w14:paraId="7128A8B3" w14:textId="77777777" w:rsidR="00723FE7" w:rsidRDefault="00723FE7" w:rsidP="00723FE7">
      <w:pPr>
        <w:rPr>
          <w:sz w:val="28"/>
          <w:szCs w:val="28"/>
          <w:u w:val="single"/>
        </w:rPr>
      </w:pPr>
    </w:p>
    <w:p w14:paraId="3FDCC1FB" w14:textId="77777777" w:rsidR="00723FE7" w:rsidRPr="00447583" w:rsidRDefault="00723FE7" w:rsidP="00723FE7">
      <w:pPr>
        <w:rPr>
          <w:sz w:val="28"/>
          <w:szCs w:val="28"/>
          <w:u w:val="single"/>
        </w:rPr>
      </w:pPr>
      <w:r w:rsidRPr="00447583">
        <w:rPr>
          <w:sz w:val="28"/>
          <w:szCs w:val="28"/>
          <w:u w:val="single"/>
        </w:rPr>
        <w:t>Stage 2</w:t>
      </w:r>
    </w:p>
    <w:p w14:paraId="130A83D7" w14:textId="77777777" w:rsidR="00723FE7" w:rsidRDefault="00723FE7" w:rsidP="00723FE7">
      <w:r>
        <w:t xml:space="preserve">Following review of your CV and covering letter to shortlist, we may invite you to complete a short </w:t>
      </w:r>
      <w:proofErr w:type="gramStart"/>
      <w:r>
        <w:t>30-45 minute</w:t>
      </w:r>
      <w:proofErr w:type="gramEnd"/>
      <w:r>
        <w:t xml:space="preserve"> test. This is a knowledge-based test – an opportunity to demonstrate your technical knowledge and its application to given scenarios. </w:t>
      </w:r>
    </w:p>
    <w:p w14:paraId="157097CA" w14:textId="77777777" w:rsidR="00723FE7" w:rsidRDefault="00723FE7" w:rsidP="00723FE7"/>
    <w:p w14:paraId="1B7BDB34" w14:textId="77777777" w:rsidR="00723FE7" w:rsidRPr="007C63F9" w:rsidRDefault="00723FE7" w:rsidP="00723FE7">
      <w:pPr>
        <w:rPr>
          <w:sz w:val="28"/>
          <w:szCs w:val="28"/>
          <w:u w:val="single"/>
        </w:rPr>
      </w:pPr>
      <w:r w:rsidRPr="00447583">
        <w:rPr>
          <w:sz w:val="28"/>
          <w:szCs w:val="28"/>
          <w:u w:val="single"/>
        </w:rPr>
        <w:t xml:space="preserve">Stage </w:t>
      </w:r>
      <w:r>
        <w:rPr>
          <w:sz w:val="28"/>
          <w:szCs w:val="28"/>
          <w:u w:val="single"/>
        </w:rPr>
        <w:t>3</w:t>
      </w:r>
    </w:p>
    <w:p w14:paraId="799523EB" w14:textId="77777777" w:rsidR="00723FE7" w:rsidRDefault="00723FE7" w:rsidP="00723FE7">
      <w:r>
        <w:t>Pending meeting the required standard in responses at stage 2, you will be invited to a face-to-face panel interview (your invite will state if this is in-person or held via zoom).</w:t>
      </w:r>
    </w:p>
    <w:p w14:paraId="698FD9E4" w14:textId="77777777" w:rsidR="00723FE7" w:rsidRDefault="00723FE7" w:rsidP="00723FE7"/>
    <w:p w14:paraId="4EA6F2D8" w14:textId="77777777" w:rsidR="00723FE7" w:rsidRDefault="00723FE7" w:rsidP="00723FE7"/>
    <w:p w14:paraId="75BF1B56" w14:textId="77777777" w:rsidR="00723FE7" w:rsidRPr="001853F3" w:rsidRDefault="00723FE7" w:rsidP="00723FE7">
      <w:pPr>
        <w:rPr>
          <w:u w:val="single"/>
        </w:rPr>
      </w:pPr>
      <w:r w:rsidRPr="001853F3">
        <w:rPr>
          <w:u w:val="single"/>
        </w:rPr>
        <w:t>Attendance/ engagement in all stages listed above is required to be appropriately assessed if an employment offer is to be made.</w:t>
      </w:r>
    </w:p>
    <w:p w14:paraId="743EDF63" w14:textId="77777777" w:rsidR="00267083" w:rsidRDefault="00267083" w:rsidP="0026708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400"/>
        <w:gridCol w:w="3827"/>
      </w:tblGrid>
      <w:tr w:rsidR="00267083" w14:paraId="3C47FF3D"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2B0CDCB1" w14:textId="77777777" w:rsidR="00267083" w:rsidRDefault="00267083">
            <w:pPr>
              <w:pStyle w:val="NormalWeb"/>
              <w:spacing w:before="0" w:beforeAutospacing="0" w:after="0" w:afterAutospacing="0"/>
            </w:pPr>
            <w:r>
              <w:rPr>
                <w:rFonts w:ascii="Open Sans" w:hAnsi="Open Sans" w:cs="Open Sans"/>
                <w:b/>
                <w:bCs/>
                <w:color w:val="FFFFFF"/>
              </w:rPr>
              <w:t>Closing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277B325E" w14:textId="40EE839A" w:rsidR="00267083" w:rsidRPr="00CB1CDE" w:rsidRDefault="008D39BA">
            <w:pPr>
              <w:pStyle w:val="NormalWeb"/>
              <w:spacing w:before="0" w:beforeAutospacing="0" w:after="0" w:afterAutospacing="0"/>
              <w:rPr>
                <w:rFonts w:ascii="Open Sans" w:hAnsi="Open Sans" w:cs="Open Sans"/>
              </w:rPr>
            </w:pPr>
            <w:r>
              <w:rPr>
                <w:rFonts w:ascii="Open Sans" w:hAnsi="Open Sans" w:cs="Open Sans"/>
                <w:color w:val="004B88"/>
              </w:rPr>
              <w:t>Thursday</w:t>
            </w:r>
            <w:r w:rsidR="00EE0692">
              <w:rPr>
                <w:rFonts w:ascii="Open Sans" w:hAnsi="Open Sans" w:cs="Open Sans"/>
                <w:color w:val="004B88"/>
              </w:rPr>
              <w:t xml:space="preserve"> 3</w:t>
            </w:r>
            <w:r w:rsidR="00BA44C4">
              <w:rPr>
                <w:rFonts w:ascii="Open Sans" w:hAnsi="Open Sans" w:cs="Open Sans"/>
                <w:color w:val="004B88"/>
              </w:rPr>
              <w:t>1</w:t>
            </w:r>
            <w:r w:rsidR="00BA44C4" w:rsidRPr="00BA44C4">
              <w:rPr>
                <w:rFonts w:ascii="Open Sans" w:hAnsi="Open Sans" w:cs="Open Sans"/>
                <w:color w:val="004B88"/>
                <w:vertAlign w:val="superscript"/>
              </w:rPr>
              <w:t>st</w:t>
            </w:r>
            <w:r w:rsidR="00BA44C4">
              <w:rPr>
                <w:rFonts w:ascii="Open Sans" w:hAnsi="Open Sans" w:cs="Open Sans"/>
                <w:color w:val="004B88"/>
              </w:rPr>
              <w:t xml:space="preserve"> </w:t>
            </w:r>
            <w:r>
              <w:rPr>
                <w:rFonts w:ascii="Open Sans" w:hAnsi="Open Sans" w:cs="Open Sans"/>
                <w:color w:val="004B88"/>
              </w:rPr>
              <w:t>August</w:t>
            </w:r>
            <w:r w:rsidR="00BA44C4">
              <w:rPr>
                <w:rFonts w:ascii="Open Sans" w:hAnsi="Open Sans" w:cs="Open Sans"/>
                <w:color w:val="004B88"/>
              </w:rPr>
              <w:t xml:space="preserve"> - </w:t>
            </w:r>
            <w:r w:rsidR="005875F0">
              <w:rPr>
                <w:rFonts w:ascii="Open Sans" w:hAnsi="Open Sans" w:cs="Open Sans"/>
                <w:color w:val="004B88"/>
              </w:rPr>
              <w:t>12 noon</w:t>
            </w:r>
          </w:p>
        </w:tc>
      </w:tr>
      <w:tr w:rsidR="00267083" w14:paraId="05FE8D28"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31179EC1" w14:textId="77777777" w:rsidR="00267083" w:rsidRDefault="00267083">
            <w:pPr>
              <w:pStyle w:val="NormalWeb"/>
              <w:spacing w:before="0" w:beforeAutospacing="0" w:after="0" w:afterAutospacing="0"/>
            </w:pPr>
            <w:r>
              <w:rPr>
                <w:rFonts w:ascii="Open Sans" w:hAnsi="Open Sans" w:cs="Open Sans"/>
                <w:b/>
                <w:bCs/>
                <w:color w:val="FFFFFF"/>
              </w:rPr>
              <w:t>Interview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7232128D" w14:textId="571BC8A7" w:rsidR="00267083" w:rsidRDefault="008D39BA">
            <w:r>
              <w:t>TBC</w:t>
            </w:r>
          </w:p>
        </w:tc>
      </w:tr>
    </w:tbl>
    <w:p w14:paraId="1179FA98" w14:textId="7B2163FB" w:rsidR="00267083" w:rsidRDefault="00267083" w:rsidP="00267083">
      <w:pPr>
        <w:spacing w:after="240"/>
      </w:pPr>
    </w:p>
    <w:p w14:paraId="4B058BB2" w14:textId="77777777" w:rsidR="0061577D" w:rsidRDefault="0061577D" w:rsidP="00267083">
      <w:pPr>
        <w:spacing w:after="240"/>
      </w:pPr>
    </w:p>
    <w:p w14:paraId="0F8F6280" w14:textId="77777777" w:rsidR="00267083" w:rsidRDefault="00267083" w:rsidP="00267083">
      <w:pPr>
        <w:pStyle w:val="NormalWeb"/>
        <w:spacing w:before="0" w:beforeAutospacing="0" w:after="0" w:afterAutospacing="0"/>
      </w:pPr>
      <w:r>
        <w:rPr>
          <w:rFonts w:ascii="Open Sans" w:hAnsi="Open Sans" w:cs="Open Sans"/>
          <w:color w:val="004B88"/>
        </w:rPr>
        <w:t>We wish you every success in your application. </w:t>
      </w:r>
    </w:p>
    <w:p w14:paraId="0AC294B5" w14:textId="77777777" w:rsidR="00267083" w:rsidRDefault="00267083" w:rsidP="00267083"/>
    <w:p w14:paraId="65CF8CD0" w14:textId="77777777" w:rsidR="00267083" w:rsidRDefault="00267083" w:rsidP="00267083">
      <w:pPr>
        <w:pStyle w:val="NormalWeb"/>
        <w:spacing w:before="0" w:beforeAutospacing="0" w:after="0" w:afterAutospacing="0"/>
      </w:pPr>
      <w:r>
        <w:rPr>
          <w:rFonts w:ascii="Open Sans" w:hAnsi="Open Sans" w:cs="Open Sans"/>
          <w:color w:val="004B88"/>
        </w:rPr>
        <w:t>Thank you for taking the time to consider joining us.</w:t>
      </w:r>
    </w:p>
    <w:p w14:paraId="55D47918" w14:textId="74AA1604" w:rsidR="00267083" w:rsidRDefault="00267083"/>
    <w:p w14:paraId="3C1B829A" w14:textId="066E1E33" w:rsidR="00267083" w:rsidRDefault="00267083"/>
    <w:p w14:paraId="49892C3F" w14:textId="2E733CB0" w:rsidR="00267083" w:rsidRDefault="00267083"/>
    <w:p w14:paraId="15EBF093" w14:textId="1778F991" w:rsidR="00267083" w:rsidRDefault="00267083"/>
    <w:p w14:paraId="170AF211" w14:textId="19F5271B" w:rsidR="00267083" w:rsidRDefault="00267083"/>
    <w:p w14:paraId="6CEA01BC" w14:textId="68517BB6" w:rsidR="00267083" w:rsidRDefault="00267083"/>
    <w:p w14:paraId="1903DD0C" w14:textId="4443C65D" w:rsidR="00267083" w:rsidRDefault="00267083"/>
    <w:p w14:paraId="771DAFAE" w14:textId="48E99481" w:rsidR="00267083" w:rsidRDefault="00267083"/>
    <w:p w14:paraId="43F30117" w14:textId="5C7D9C3B" w:rsidR="00267083" w:rsidRDefault="00267083"/>
    <w:p w14:paraId="59DF6B35" w14:textId="6B20C00B" w:rsidR="00267083" w:rsidRDefault="00267083"/>
    <w:p w14:paraId="6274667F" w14:textId="268D03C2" w:rsidR="00267083" w:rsidRDefault="00267083"/>
    <w:p w14:paraId="20C2BBF0" w14:textId="4D38BA7C" w:rsidR="00C35BAB" w:rsidRPr="00267083" w:rsidRDefault="00A04ADB">
      <w:pPr>
        <w:pStyle w:val="Heading1"/>
        <w:rPr>
          <w:b/>
          <w:bCs/>
        </w:rPr>
      </w:pPr>
      <w:bookmarkStart w:id="13" w:name="_wvk5n3dm9or6" w:colFirst="0" w:colLast="0"/>
      <w:bookmarkEnd w:id="13"/>
      <w:r w:rsidRPr="00267083">
        <w:rPr>
          <w:b/>
          <w:bCs/>
        </w:rPr>
        <w:lastRenderedPageBreak/>
        <w:t xml:space="preserve">The </w:t>
      </w:r>
      <w:r w:rsidR="00A65067">
        <w:rPr>
          <w:b/>
          <w:bCs/>
        </w:rPr>
        <w:t>R</w:t>
      </w:r>
      <w:r w:rsidRPr="00267083">
        <w:rPr>
          <w:b/>
          <w:bCs/>
        </w:rPr>
        <w:t>ole</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6750"/>
      </w:tblGrid>
      <w:tr w:rsidR="00C35BAB" w14:paraId="17253B2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69B0970A" w14:textId="77777777" w:rsidR="00C35BAB" w:rsidRDefault="00A04ADB">
            <w:pPr>
              <w:widowControl w:val="0"/>
              <w:pBdr>
                <w:top w:val="nil"/>
                <w:left w:val="nil"/>
                <w:bottom w:val="nil"/>
                <w:right w:val="nil"/>
                <w:between w:val="nil"/>
              </w:pBdr>
              <w:spacing w:line="240" w:lineRule="auto"/>
              <w:rPr>
                <w:b/>
                <w:color w:val="FFFFFF"/>
              </w:rPr>
            </w:pPr>
            <w:r>
              <w:rPr>
                <w:b/>
                <w:color w:val="FFFFFF"/>
              </w:rPr>
              <w:t>Role</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69F44F5" w14:textId="55FA8383" w:rsidR="00C35BAB" w:rsidRDefault="00267083" w:rsidP="00BA44C4">
            <w:pPr>
              <w:widowControl w:val="0"/>
              <w:pBdr>
                <w:top w:val="nil"/>
                <w:left w:val="nil"/>
                <w:bottom w:val="nil"/>
                <w:right w:val="nil"/>
                <w:between w:val="nil"/>
              </w:pBdr>
              <w:spacing w:line="240" w:lineRule="auto"/>
            </w:pPr>
            <w:r w:rsidRPr="00267083">
              <w:t>Social Welfare Law Adviser (</w:t>
            </w:r>
            <w:r w:rsidR="002A50DB">
              <w:t xml:space="preserve">Welfare </w:t>
            </w:r>
            <w:proofErr w:type="gramStart"/>
            <w:r w:rsidR="002A50DB">
              <w:t>Benefits</w:t>
            </w:r>
            <w:r w:rsidRPr="00267083">
              <w:t>)</w:t>
            </w:r>
            <w:r w:rsidR="002A50DB">
              <w:t xml:space="preserve">  </w:t>
            </w:r>
            <w:r>
              <w:t>(</w:t>
            </w:r>
            <w:proofErr w:type="gramEnd"/>
            <w:r w:rsidR="002A50DB">
              <w:t>T</w:t>
            </w:r>
            <w:r w:rsidRPr="00267083">
              <w:t>raine</w:t>
            </w:r>
            <w:r w:rsidR="00BA44C4">
              <w:t xml:space="preserve">e </w:t>
            </w:r>
            <w:r>
              <w:t>considered</w:t>
            </w:r>
            <w:r w:rsidRPr="00267083">
              <w:t>)</w:t>
            </w:r>
          </w:p>
        </w:tc>
      </w:tr>
      <w:tr w:rsidR="00C35BAB" w14:paraId="15296D7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467E470" w14:textId="77777777" w:rsidR="00C35BAB" w:rsidRDefault="00A04ADB">
            <w:pPr>
              <w:widowControl w:val="0"/>
              <w:pBdr>
                <w:top w:val="nil"/>
                <w:left w:val="nil"/>
                <w:bottom w:val="nil"/>
                <w:right w:val="nil"/>
                <w:between w:val="nil"/>
              </w:pBdr>
              <w:spacing w:line="240" w:lineRule="auto"/>
              <w:rPr>
                <w:b/>
                <w:color w:val="FFFFFF"/>
              </w:rPr>
            </w:pPr>
            <w:r>
              <w:rPr>
                <w:b/>
                <w:color w:val="FFFFFF"/>
              </w:rPr>
              <w:t>Salary</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0BBAF78D" w14:textId="77777777" w:rsidR="00D769BA" w:rsidRDefault="00290123">
            <w:pPr>
              <w:widowControl w:val="0"/>
              <w:pBdr>
                <w:top w:val="nil"/>
                <w:left w:val="nil"/>
                <w:bottom w:val="nil"/>
                <w:right w:val="nil"/>
                <w:between w:val="nil"/>
              </w:pBdr>
              <w:spacing w:line="240" w:lineRule="auto"/>
            </w:pPr>
            <w:r w:rsidRPr="00290123">
              <w:t>Experienced:</w:t>
            </w:r>
            <w:r>
              <w:t xml:space="preserve"> </w:t>
            </w:r>
            <w:r w:rsidR="00D769BA">
              <w:t>£</w:t>
            </w:r>
            <w:r w:rsidR="00D769BA" w:rsidRPr="00D769BA">
              <w:t xml:space="preserve">23,023 - </w:t>
            </w:r>
            <w:r w:rsidR="00D769BA">
              <w:t>£</w:t>
            </w:r>
            <w:r w:rsidR="00D769BA" w:rsidRPr="00D769BA">
              <w:t>26,975</w:t>
            </w:r>
          </w:p>
          <w:p w14:paraId="50B39A0B" w14:textId="1FC5B138" w:rsidR="00C35BAB" w:rsidRDefault="00290123">
            <w:pPr>
              <w:widowControl w:val="0"/>
              <w:pBdr>
                <w:top w:val="nil"/>
                <w:left w:val="nil"/>
                <w:bottom w:val="nil"/>
                <w:right w:val="nil"/>
                <w:between w:val="nil"/>
              </w:pBdr>
              <w:spacing w:line="240" w:lineRule="auto"/>
            </w:pPr>
            <w:r w:rsidRPr="00290123">
              <w:t xml:space="preserve">Trainee: </w:t>
            </w:r>
            <w:r w:rsidR="00ED2502">
              <w:t>£</w:t>
            </w:r>
            <w:r w:rsidR="00ED2502" w:rsidRPr="00ED2502">
              <w:t xml:space="preserve">19,891 - </w:t>
            </w:r>
            <w:r w:rsidR="00ED2502">
              <w:t>£</w:t>
            </w:r>
            <w:r w:rsidR="00ED2502" w:rsidRPr="00ED2502">
              <w:t>22,129</w:t>
            </w:r>
          </w:p>
        </w:tc>
      </w:tr>
      <w:tr w:rsidR="00C35BAB" w14:paraId="3D037918"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15A37EA" w14:textId="77777777" w:rsidR="00C35BAB" w:rsidRDefault="00A04ADB">
            <w:pPr>
              <w:widowControl w:val="0"/>
              <w:pBdr>
                <w:top w:val="nil"/>
                <w:left w:val="nil"/>
                <w:bottom w:val="nil"/>
                <w:right w:val="nil"/>
                <w:between w:val="nil"/>
              </w:pBdr>
              <w:spacing w:line="240" w:lineRule="auto"/>
              <w:rPr>
                <w:b/>
                <w:color w:val="FFFFFF"/>
              </w:rPr>
            </w:pPr>
            <w:r>
              <w:rPr>
                <w:b/>
                <w:color w:val="FFFFFF"/>
              </w:rPr>
              <w:t>Hours</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D1FEE3E" w14:textId="51DE28E2" w:rsidR="00C35BAB" w:rsidRDefault="002A50DB">
            <w:pPr>
              <w:widowControl w:val="0"/>
              <w:pBdr>
                <w:top w:val="nil"/>
                <w:left w:val="nil"/>
                <w:bottom w:val="nil"/>
                <w:right w:val="nil"/>
                <w:between w:val="nil"/>
              </w:pBdr>
              <w:spacing w:line="240" w:lineRule="auto"/>
            </w:pPr>
            <w:r>
              <w:t>F</w:t>
            </w:r>
            <w:r w:rsidRPr="002A50DB">
              <w:t>ull-time</w:t>
            </w:r>
            <w:r>
              <w:t xml:space="preserve"> </w:t>
            </w:r>
            <w:r w:rsidRPr="002A50DB">
              <w:t>(35 hours per week)</w:t>
            </w:r>
          </w:p>
        </w:tc>
      </w:tr>
      <w:tr w:rsidR="00DE33C8" w14:paraId="41D56582"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29D6F9B6" w14:textId="3948A399" w:rsidR="00DE33C8" w:rsidRDefault="00DE33C8" w:rsidP="00DE33C8">
            <w:pPr>
              <w:widowControl w:val="0"/>
              <w:pBdr>
                <w:top w:val="nil"/>
                <w:left w:val="nil"/>
                <w:bottom w:val="nil"/>
                <w:right w:val="nil"/>
                <w:between w:val="nil"/>
              </w:pBdr>
              <w:spacing w:line="240" w:lineRule="auto"/>
              <w:rPr>
                <w:b/>
                <w:color w:val="FFFFFF"/>
              </w:rPr>
            </w:pPr>
            <w:r>
              <w:rPr>
                <w:b/>
                <w:color w:val="FFFFFF"/>
              </w:rPr>
              <w:t>Location</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7368692" w14:textId="35F9BF6E" w:rsidR="00DE33C8" w:rsidRDefault="00DE33C8" w:rsidP="00DE33C8">
            <w:pPr>
              <w:widowControl w:val="0"/>
              <w:pBdr>
                <w:top w:val="nil"/>
                <w:left w:val="nil"/>
                <w:bottom w:val="nil"/>
                <w:right w:val="nil"/>
                <w:between w:val="nil"/>
              </w:pBdr>
              <w:spacing w:line="240" w:lineRule="auto"/>
            </w:pPr>
            <w:r>
              <w:t xml:space="preserve">This is </w:t>
            </w:r>
            <w:r w:rsidR="00C96BCA">
              <w:t>initially an in-office role, but</w:t>
            </w:r>
            <w:r w:rsidR="00BB594C">
              <w:t xml:space="preserve"> following successful progression, will become </w:t>
            </w:r>
            <w:r>
              <w:t xml:space="preserve">a hybrid </w:t>
            </w:r>
            <w:r w:rsidR="00D271F6">
              <w:t>role</w:t>
            </w:r>
            <w:r w:rsidR="00BB594C">
              <w:t xml:space="preserve"> </w:t>
            </w:r>
            <w:r w:rsidR="00AA3594">
              <w:t>working between home/ office and presence at</w:t>
            </w:r>
            <w:r w:rsidR="009B4AE7">
              <w:t xml:space="preserve"> </w:t>
            </w:r>
            <w:r w:rsidR="00AA3594">
              <w:t>outreach</w:t>
            </w:r>
            <w:r w:rsidR="009B4AE7">
              <w:t>es across Bury/ Bolton</w:t>
            </w:r>
          </w:p>
        </w:tc>
      </w:tr>
      <w:tr w:rsidR="00DE33C8" w14:paraId="3623CD64" w14:textId="77777777" w:rsidTr="00274533">
        <w:trPr>
          <w:trHeight w:val="464"/>
        </w:trPr>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9496CE1" w14:textId="599D85CF" w:rsidR="00DE33C8" w:rsidRDefault="00DE33C8" w:rsidP="00DE33C8">
            <w:pPr>
              <w:widowControl w:val="0"/>
              <w:pBdr>
                <w:top w:val="nil"/>
                <w:left w:val="nil"/>
                <w:bottom w:val="nil"/>
                <w:right w:val="nil"/>
                <w:between w:val="nil"/>
              </w:pBdr>
              <w:spacing w:line="240" w:lineRule="auto"/>
              <w:rPr>
                <w:b/>
                <w:color w:val="FFFFFF"/>
              </w:rPr>
            </w:pPr>
            <w:r>
              <w:rPr>
                <w:b/>
                <w:color w:val="FFFFFF"/>
              </w:rPr>
              <w:t>Reporting to</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0E2C171" w14:textId="7C32D6EB" w:rsidR="00DE33C8" w:rsidRDefault="00DE33C8" w:rsidP="00DE33C8">
            <w:pPr>
              <w:widowControl w:val="0"/>
              <w:pBdr>
                <w:top w:val="nil"/>
                <w:left w:val="nil"/>
                <w:bottom w:val="nil"/>
                <w:right w:val="nil"/>
                <w:between w:val="nil"/>
              </w:pBdr>
              <w:spacing w:line="240" w:lineRule="auto"/>
            </w:pPr>
            <w:r>
              <w:t>Welfare Benefits Supervisor/ Welfare Benefits Services Manager</w:t>
            </w:r>
          </w:p>
        </w:tc>
      </w:tr>
    </w:tbl>
    <w:p w14:paraId="168B37CB" w14:textId="77777777" w:rsidR="00C35BAB" w:rsidRDefault="00C35BAB"/>
    <w:tbl>
      <w:tblPr>
        <w:tblStyle w:val="a1"/>
        <w:tblW w:w="9029"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600" w:firstRow="0" w:lastRow="0" w:firstColumn="0" w:lastColumn="0" w:noHBand="1" w:noVBand="1"/>
      </w:tblPr>
      <w:tblGrid>
        <w:gridCol w:w="9029"/>
      </w:tblGrid>
      <w:tr w:rsidR="00C35BAB" w14:paraId="0C584F10" w14:textId="77777777">
        <w:tc>
          <w:tcPr>
            <w:tcW w:w="9029" w:type="dxa"/>
            <w:shd w:val="clear" w:color="auto" w:fill="auto"/>
            <w:tcMar>
              <w:top w:w="100" w:type="dxa"/>
              <w:left w:w="100" w:type="dxa"/>
              <w:bottom w:w="100" w:type="dxa"/>
              <w:right w:w="100" w:type="dxa"/>
            </w:tcMar>
          </w:tcPr>
          <w:p w14:paraId="0B38845A" w14:textId="77777777" w:rsidR="00F00E12" w:rsidRPr="00E86005" w:rsidRDefault="00F00E12" w:rsidP="00F00E12">
            <w:r w:rsidRPr="00E86005">
              <w:t>Citizens Advice Bury &amp; Bolton (CABB) is a leading provider of legal advice and information, supportin</w:t>
            </w:r>
            <w:r>
              <w:t xml:space="preserve">g </w:t>
            </w:r>
            <w:r w:rsidRPr="00E86005">
              <w:t>thousands of clients every year. We are a busy, client focused and dynamic service with a track record of delivering high quality advice.</w:t>
            </w:r>
            <w:r>
              <w:t xml:space="preserve"> </w:t>
            </w:r>
            <w:r w:rsidRPr="00E86005">
              <w:t xml:space="preserve">Our services are delivered between 8am – 6pm. Postholders will be expected to actively contribute to service delivery rotas between these times. </w:t>
            </w:r>
          </w:p>
          <w:p w14:paraId="123A2141" w14:textId="77777777" w:rsidR="00F00E12" w:rsidRPr="00E86005" w:rsidRDefault="00F00E12" w:rsidP="00F00E12"/>
          <w:p w14:paraId="5B1A62B3" w14:textId="77777777" w:rsidR="00F00E12" w:rsidRPr="00E86005" w:rsidRDefault="00F00E12" w:rsidP="00F00E12">
            <w:r w:rsidRPr="00E86005">
              <w:t xml:space="preserve">Our Welfare Benefits team provide a professional welfare benefits advice service, which enables clients to understand their entitlement to welfare benefits, eligibility criteria and </w:t>
            </w:r>
            <w:proofErr w:type="gramStart"/>
            <w:r w:rsidRPr="00E86005">
              <w:t>provide assistance</w:t>
            </w:r>
            <w:proofErr w:type="gramEnd"/>
            <w:r w:rsidRPr="00E86005">
              <w:t xml:space="preserve"> with applications.</w:t>
            </w:r>
          </w:p>
          <w:p w14:paraId="6D54A2F1" w14:textId="77777777" w:rsidR="007F1F71" w:rsidRDefault="007F1F71" w:rsidP="007F1F71"/>
          <w:p w14:paraId="558CEE96" w14:textId="249356AD" w:rsidR="007F1F71" w:rsidRDefault="007F1F71" w:rsidP="007F1F71">
            <w:r w:rsidRPr="007F1F71">
              <w:t>The post holder will work as part of a well-established team, providing a reliable and effective</w:t>
            </w:r>
            <w:r w:rsidR="00004DC9">
              <w:t xml:space="preserve"> welfare benefits a</w:t>
            </w:r>
            <w:r w:rsidRPr="007F1F71">
              <w:t>dvice service, across all advice channels and access points, utilised by Citizens Advice Bury &amp; Bolton.</w:t>
            </w:r>
          </w:p>
          <w:p w14:paraId="66B6B350" w14:textId="77777777" w:rsidR="00025A96" w:rsidRDefault="00025A96" w:rsidP="007F1F71"/>
          <w:p w14:paraId="35ADA8A3" w14:textId="33590F8D" w:rsidR="00025A96" w:rsidRDefault="00025A96" w:rsidP="00025A96">
            <w:r>
              <w:t>As a Welfare Benefits Adviser/ Trainee, you will have/ develop a detailed understanding of the welfare benefits system. Working as part of our welfare benefits team, you will</w:t>
            </w:r>
            <w:r w:rsidR="000F555A">
              <w:t xml:space="preserve"> prov</w:t>
            </w:r>
            <w:r>
              <w:t xml:space="preserve">ide client support over the phone, via webchat, </w:t>
            </w:r>
            <w:proofErr w:type="gramStart"/>
            <w:r>
              <w:t>email</w:t>
            </w:r>
            <w:proofErr w:type="gramEnd"/>
            <w:r>
              <w:t xml:space="preserve"> and face to face.</w:t>
            </w:r>
          </w:p>
          <w:p w14:paraId="622B4516" w14:textId="77777777" w:rsidR="00025A96" w:rsidRDefault="00025A96" w:rsidP="00025A96"/>
          <w:p w14:paraId="31064EF6" w14:textId="7AB664C4" w:rsidR="00025A96" w:rsidRDefault="00025A96" w:rsidP="00025A96">
            <w:r>
              <w:lastRenderedPageBreak/>
              <w:t xml:space="preserve">To be successful in this role you will be able to work with a high level of accuracy and attention to detail, exhibit excellent listening and questioning skills and to present and conduct yourself in a professional and courteous manner with all clients seeking support. </w:t>
            </w:r>
          </w:p>
          <w:p w14:paraId="5A0FF168" w14:textId="77777777" w:rsidR="00025A96" w:rsidRDefault="00025A96" w:rsidP="00025A96"/>
          <w:p w14:paraId="320AB851" w14:textId="0412E812" w:rsidR="00025A96" w:rsidRDefault="00025A96" w:rsidP="00025A96">
            <w:r>
              <w:t>You will liais</w:t>
            </w:r>
            <w:r w:rsidR="000F555A">
              <w:t>e</w:t>
            </w:r>
            <w:r>
              <w:t xml:space="preserve"> with contacts within the DWP to find resolutions for escalated issues and you will understand the importance of security and data protection to ensure all data is protected in line with GDPR legislation. You will have a good standard of numeracy to perform benefit check calculations to aid the advice process and be proficient in the use of computer packages with a working knowledge of Microsoft Office. You will have an open and friendly demeanour and be able to work as part of a diverse team.</w:t>
            </w:r>
          </w:p>
          <w:p w14:paraId="78E3E161" w14:textId="77777777" w:rsidR="000F555A" w:rsidRDefault="000F555A"/>
          <w:p w14:paraId="0FCED1EE" w14:textId="1498B158" w:rsidR="00F5568B" w:rsidRDefault="006B40FB" w:rsidP="00C96876">
            <w:pPr>
              <w:spacing w:before="240" w:after="240"/>
            </w:pPr>
            <w:r w:rsidRPr="00C50910">
              <w:rPr>
                <w:i/>
                <w:iCs/>
              </w:rPr>
              <w:t>At CABB, we value diversity, promote equality and challenge discrimination. We encourage and welcome applications from people of all backgrounds. We particularly welcome applications from disabled people, people with physical or mental health conditions, LGBT+ and non-binary people, and people from racially minoritised communities.</w:t>
            </w:r>
          </w:p>
        </w:tc>
      </w:tr>
    </w:tbl>
    <w:p w14:paraId="71E242CD" w14:textId="5E1932CA" w:rsidR="006C59B3" w:rsidRDefault="006C59B3" w:rsidP="007221BE">
      <w:pPr>
        <w:pStyle w:val="NoSpacing"/>
      </w:pPr>
      <w:bookmarkStart w:id="14" w:name="_gkqqjsb59jw9" w:colFirst="0" w:colLast="0"/>
      <w:bookmarkEnd w:id="14"/>
    </w:p>
    <w:p w14:paraId="07BE4A0D" w14:textId="2A2B7FF5" w:rsidR="000F555A" w:rsidRDefault="000F555A" w:rsidP="007221BE">
      <w:pPr>
        <w:pStyle w:val="NoSpacing"/>
      </w:pPr>
    </w:p>
    <w:p w14:paraId="61D8AC6C" w14:textId="505BA3F1" w:rsidR="000F555A" w:rsidRDefault="000F555A" w:rsidP="007221BE">
      <w:pPr>
        <w:pStyle w:val="NoSpacing"/>
      </w:pPr>
    </w:p>
    <w:p w14:paraId="66AD464A" w14:textId="206E7ABF" w:rsidR="000F555A" w:rsidRDefault="000F555A" w:rsidP="007221BE">
      <w:pPr>
        <w:pStyle w:val="NoSpacing"/>
      </w:pPr>
    </w:p>
    <w:p w14:paraId="4967C083" w14:textId="2C51343D" w:rsidR="000F555A" w:rsidRDefault="000F555A" w:rsidP="007221BE">
      <w:pPr>
        <w:pStyle w:val="NoSpacing"/>
      </w:pPr>
    </w:p>
    <w:p w14:paraId="424DC90C" w14:textId="3D26B6BD" w:rsidR="000F555A" w:rsidRDefault="000F555A" w:rsidP="007221BE">
      <w:pPr>
        <w:pStyle w:val="NoSpacing"/>
      </w:pPr>
    </w:p>
    <w:p w14:paraId="113D4149" w14:textId="75FE5213" w:rsidR="000F555A" w:rsidRDefault="000F555A" w:rsidP="007221BE">
      <w:pPr>
        <w:pStyle w:val="NoSpacing"/>
      </w:pPr>
    </w:p>
    <w:p w14:paraId="389FAAD3" w14:textId="6069274F" w:rsidR="000F555A" w:rsidRDefault="000F555A" w:rsidP="007221BE">
      <w:pPr>
        <w:pStyle w:val="NoSpacing"/>
      </w:pPr>
    </w:p>
    <w:p w14:paraId="3D15E68E" w14:textId="0C3A9BCC" w:rsidR="000F555A" w:rsidRDefault="000F555A" w:rsidP="007221BE">
      <w:pPr>
        <w:pStyle w:val="NoSpacing"/>
      </w:pPr>
    </w:p>
    <w:p w14:paraId="3F779C27" w14:textId="6AAE631A" w:rsidR="000F555A" w:rsidRDefault="000F555A" w:rsidP="007221BE">
      <w:pPr>
        <w:pStyle w:val="NoSpacing"/>
      </w:pPr>
    </w:p>
    <w:p w14:paraId="3F1CBB9B" w14:textId="4C55F702" w:rsidR="000F555A" w:rsidRDefault="000F555A" w:rsidP="007221BE">
      <w:pPr>
        <w:pStyle w:val="NoSpacing"/>
      </w:pPr>
    </w:p>
    <w:p w14:paraId="18F1EF6E" w14:textId="147B116D" w:rsidR="000F555A" w:rsidRDefault="000F555A" w:rsidP="007221BE">
      <w:pPr>
        <w:pStyle w:val="NoSpacing"/>
      </w:pPr>
    </w:p>
    <w:p w14:paraId="50583A7E" w14:textId="63C8E0F1" w:rsidR="000F555A" w:rsidRDefault="000F555A" w:rsidP="007221BE">
      <w:pPr>
        <w:pStyle w:val="NoSpacing"/>
      </w:pPr>
    </w:p>
    <w:p w14:paraId="2C6A7058" w14:textId="0A649DF0" w:rsidR="000F555A" w:rsidRDefault="000F555A" w:rsidP="007221BE">
      <w:pPr>
        <w:pStyle w:val="NoSpacing"/>
      </w:pPr>
    </w:p>
    <w:p w14:paraId="510BBBFB" w14:textId="4A376413" w:rsidR="000F555A" w:rsidRDefault="000F555A" w:rsidP="007221BE">
      <w:pPr>
        <w:pStyle w:val="NoSpacing"/>
      </w:pPr>
    </w:p>
    <w:p w14:paraId="4A070937" w14:textId="77777777" w:rsidR="000F555A" w:rsidRPr="007221BE" w:rsidRDefault="000F555A" w:rsidP="007221BE">
      <w:pPr>
        <w:pStyle w:val="NoSpacing"/>
      </w:pPr>
    </w:p>
    <w:p w14:paraId="2EFBB1E0" w14:textId="39CFFDD6" w:rsidR="00C35BAB" w:rsidRDefault="00A04ADB">
      <w:pPr>
        <w:pStyle w:val="Heading2"/>
        <w:rPr>
          <w:b/>
          <w:bCs/>
          <w:sz w:val="40"/>
          <w:szCs w:val="40"/>
        </w:rPr>
      </w:pPr>
      <w:r w:rsidRPr="00A65067">
        <w:rPr>
          <w:b/>
          <w:bCs/>
          <w:sz w:val="40"/>
          <w:szCs w:val="40"/>
        </w:rPr>
        <w:lastRenderedPageBreak/>
        <w:t xml:space="preserve">Role </w:t>
      </w:r>
      <w:r w:rsidR="00FB1CE4" w:rsidRPr="00A65067">
        <w:rPr>
          <w:b/>
          <w:bCs/>
          <w:sz w:val="40"/>
          <w:szCs w:val="40"/>
        </w:rPr>
        <w:t>P</w:t>
      </w:r>
      <w:r w:rsidRPr="00A65067">
        <w:rPr>
          <w:b/>
          <w:bCs/>
          <w:sz w:val="40"/>
          <w:szCs w:val="40"/>
        </w:rPr>
        <w:t>rofile</w:t>
      </w:r>
    </w:p>
    <w:tbl>
      <w:tblPr>
        <w:tblW w:w="0" w:type="auto"/>
        <w:tblCellMar>
          <w:top w:w="15" w:type="dxa"/>
          <w:left w:w="15" w:type="dxa"/>
          <w:bottom w:w="15" w:type="dxa"/>
          <w:right w:w="15" w:type="dxa"/>
        </w:tblCellMar>
        <w:tblLook w:val="04A0" w:firstRow="1" w:lastRow="0" w:firstColumn="1" w:lastColumn="0" w:noHBand="0" w:noVBand="1"/>
      </w:tblPr>
      <w:tblGrid>
        <w:gridCol w:w="2632"/>
        <w:gridCol w:w="6377"/>
      </w:tblGrid>
      <w:tr w:rsidR="006A012A" w:rsidRPr="00C34719" w14:paraId="7501A8EE" w14:textId="77777777" w:rsidTr="00C34719">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3135B071"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accountabilities</w:t>
            </w:r>
          </w:p>
        </w:tc>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73BEAD0C"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elements &amp; tasks</w:t>
            </w:r>
          </w:p>
        </w:tc>
      </w:tr>
      <w:tr w:rsidR="006A012A" w:rsidRPr="00C34719" w14:paraId="32AAF069"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BAB12A" w14:textId="5CDE76B2" w:rsidR="00C34719" w:rsidRPr="00C34719" w:rsidRDefault="00E862CA" w:rsidP="00C34719">
            <w:pPr>
              <w:spacing w:line="240" w:lineRule="auto"/>
              <w:jc w:val="center"/>
              <w:rPr>
                <w:rFonts w:eastAsia="Times New Roman"/>
                <w:color w:val="1F497D" w:themeColor="text2"/>
              </w:rPr>
            </w:pPr>
            <w:r>
              <w:rPr>
                <w:rFonts w:eastAsia="Times New Roman"/>
                <w:color w:val="1F497D" w:themeColor="text2"/>
              </w:rPr>
              <w:t>Supporting Clients</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42B7818" w14:textId="00FD84B6" w:rsidR="00C34719" w:rsidRPr="00C34719" w:rsidRDefault="00EC30E8" w:rsidP="00130899">
            <w:pPr>
              <w:spacing w:line="240" w:lineRule="auto"/>
              <w:rPr>
                <w:rFonts w:eastAsia="Times New Roman"/>
                <w:color w:val="1F497D" w:themeColor="text2"/>
              </w:rPr>
            </w:pPr>
            <w:r w:rsidRPr="00EC30E8">
              <w:rPr>
                <w:rFonts w:eastAsia="Times New Roman"/>
                <w:color w:val="1F497D" w:themeColor="text2"/>
              </w:rPr>
              <w:t>Interview clients using sensitive listening and questioning skills in order to allow clients to explain their problem(s) and empower them to set their own priorities</w:t>
            </w:r>
          </w:p>
        </w:tc>
      </w:tr>
      <w:tr w:rsidR="00EC30E8" w:rsidRPr="00C34719" w14:paraId="3E2601F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656E537"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A43F87" w14:textId="0425090E" w:rsidR="00EC30E8" w:rsidRPr="006A012A" w:rsidRDefault="00AD2346" w:rsidP="00130899">
            <w:pPr>
              <w:spacing w:line="240" w:lineRule="auto"/>
              <w:rPr>
                <w:rFonts w:eastAsia="Times New Roman"/>
                <w:color w:val="1F497D" w:themeColor="text2"/>
              </w:rPr>
            </w:pPr>
            <w:r>
              <w:rPr>
                <w:rFonts w:eastAsia="Times New Roman"/>
                <w:color w:val="1F497D" w:themeColor="text2"/>
              </w:rPr>
              <w:t>Offer</w:t>
            </w:r>
            <w:r w:rsidR="007C2EF2">
              <w:rPr>
                <w:rFonts w:eastAsia="Times New Roman"/>
                <w:color w:val="1F497D" w:themeColor="text2"/>
              </w:rPr>
              <w:t xml:space="preserve"> comprehensive </w:t>
            </w:r>
            <w:r w:rsidR="00EC30E8" w:rsidRPr="00EC30E8">
              <w:rPr>
                <w:rFonts w:eastAsia="Times New Roman"/>
                <w:color w:val="1F497D" w:themeColor="text2"/>
              </w:rPr>
              <w:t>benefits checks</w:t>
            </w:r>
            <w:r w:rsidR="005A0B3B">
              <w:rPr>
                <w:rFonts w:eastAsia="Times New Roman"/>
                <w:color w:val="1F497D" w:themeColor="text2"/>
              </w:rPr>
              <w:t>, exploring the range of available state entitlements</w:t>
            </w:r>
          </w:p>
        </w:tc>
      </w:tr>
      <w:tr w:rsidR="001D2EAE" w:rsidRPr="00C34719" w14:paraId="3BC2E931"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EFE92B8" w14:textId="77777777" w:rsidR="001D2EAE" w:rsidRDefault="001D2EAE"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74F642C" w14:textId="5D57CBF1" w:rsidR="001D2EAE" w:rsidRDefault="007A58F9" w:rsidP="00130899">
            <w:pPr>
              <w:spacing w:line="240" w:lineRule="auto"/>
              <w:rPr>
                <w:rFonts w:eastAsia="Times New Roman"/>
                <w:color w:val="1F497D" w:themeColor="text2"/>
              </w:rPr>
            </w:pPr>
            <w:r>
              <w:rPr>
                <w:rFonts w:eastAsia="Times New Roman"/>
                <w:color w:val="1F497D" w:themeColor="text2"/>
              </w:rPr>
              <w:t>Identification of emer</w:t>
            </w:r>
            <w:r w:rsidR="001D2EAE">
              <w:rPr>
                <w:rFonts w:eastAsia="Times New Roman"/>
                <w:color w:val="1F497D" w:themeColor="text2"/>
              </w:rPr>
              <w:t>gency advice issues</w:t>
            </w:r>
            <w:r w:rsidR="00563898">
              <w:rPr>
                <w:rFonts w:eastAsia="Times New Roman"/>
                <w:color w:val="1F497D" w:themeColor="text2"/>
              </w:rPr>
              <w:t>, and advice on how to move forward with those issues</w:t>
            </w:r>
          </w:p>
        </w:tc>
      </w:tr>
      <w:tr w:rsidR="00913B20" w:rsidRPr="00C34719" w14:paraId="26F9D30C"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D8E50E6" w14:textId="77777777" w:rsidR="00913B20" w:rsidRDefault="00913B20"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2606B" w14:textId="3F1BC956" w:rsidR="00913B20" w:rsidRDefault="00563898" w:rsidP="00130899">
            <w:pPr>
              <w:spacing w:line="240" w:lineRule="auto"/>
              <w:rPr>
                <w:rFonts w:eastAsia="Times New Roman"/>
                <w:color w:val="1F497D" w:themeColor="text2"/>
              </w:rPr>
            </w:pPr>
            <w:r>
              <w:rPr>
                <w:rFonts w:eastAsia="Times New Roman"/>
                <w:color w:val="1F497D" w:themeColor="text2"/>
              </w:rPr>
              <w:t>Identification and assessment of e</w:t>
            </w:r>
            <w:r w:rsidR="001E0324">
              <w:rPr>
                <w:rFonts w:eastAsia="Times New Roman"/>
                <w:color w:val="1F497D" w:themeColor="text2"/>
              </w:rPr>
              <w:t>ligibility for grants</w:t>
            </w:r>
            <w:r w:rsidR="00DC6C85">
              <w:rPr>
                <w:rFonts w:eastAsia="Times New Roman"/>
                <w:color w:val="1F497D" w:themeColor="text2"/>
              </w:rPr>
              <w:t xml:space="preserve"> and other one-off support, signposting/ referring as appropriate</w:t>
            </w:r>
          </w:p>
        </w:tc>
      </w:tr>
      <w:tr w:rsidR="005832D9" w:rsidRPr="00C34719" w14:paraId="39A4F85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3A5BA83" w14:textId="77777777" w:rsidR="005832D9" w:rsidRDefault="005832D9"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7F12854" w14:textId="5E3284E9" w:rsidR="005832D9" w:rsidRDefault="005832D9" w:rsidP="00130899">
            <w:pPr>
              <w:spacing w:line="240" w:lineRule="auto"/>
              <w:rPr>
                <w:rFonts w:eastAsia="Times New Roman"/>
                <w:color w:val="1F497D" w:themeColor="text2"/>
              </w:rPr>
            </w:pPr>
            <w:r>
              <w:rPr>
                <w:rFonts w:eastAsia="Times New Roman"/>
                <w:color w:val="1F497D" w:themeColor="text2"/>
              </w:rPr>
              <w:t>Determination of whether a food bank referral</w:t>
            </w:r>
            <w:r w:rsidR="004669B1">
              <w:rPr>
                <w:rFonts w:eastAsia="Times New Roman"/>
                <w:color w:val="1F497D" w:themeColor="text2"/>
              </w:rPr>
              <w:t xml:space="preserve"> is required</w:t>
            </w:r>
          </w:p>
        </w:tc>
      </w:tr>
      <w:tr w:rsidR="00EC30E8" w:rsidRPr="00C34719" w14:paraId="5415B19A"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17EE63"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0212F05" w14:textId="6F15EC6E"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Research and explore options and implications so that clients can make informed decisions</w:t>
            </w:r>
          </w:p>
        </w:tc>
      </w:tr>
      <w:tr w:rsidR="00EC30E8" w:rsidRPr="00C34719" w14:paraId="4CC56C6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1A18843"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CF56235" w14:textId="2754B51C"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Act for the client where necessary using appropriate communication skills and channels</w:t>
            </w:r>
          </w:p>
        </w:tc>
      </w:tr>
      <w:tr w:rsidR="00EC30E8" w:rsidRPr="00C34719" w14:paraId="6BD388C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301A8F1"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1BAF19B" w14:textId="7FEE4552" w:rsidR="00EC30E8" w:rsidRPr="006A012A" w:rsidRDefault="00EC30E8" w:rsidP="00130899">
            <w:pPr>
              <w:spacing w:line="240" w:lineRule="auto"/>
              <w:rPr>
                <w:rFonts w:eastAsia="Times New Roman"/>
                <w:color w:val="1F497D" w:themeColor="text2"/>
              </w:rPr>
            </w:pPr>
            <w:r>
              <w:rPr>
                <w:rFonts w:eastAsia="Times New Roman"/>
                <w:color w:val="1F497D" w:themeColor="text2"/>
              </w:rPr>
              <w:t>En</w:t>
            </w:r>
            <w:r w:rsidRPr="00EC30E8">
              <w:rPr>
                <w:rFonts w:eastAsia="Times New Roman"/>
                <w:color w:val="1F497D" w:themeColor="text2"/>
              </w:rPr>
              <w:t>sure that all work meets quality standards and the requirements of the funder</w:t>
            </w:r>
          </w:p>
        </w:tc>
      </w:tr>
      <w:tr w:rsidR="00EC30E8" w:rsidRPr="00C34719" w14:paraId="00D8F6C2"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EC3FC9E"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FBF16C3" w14:textId="5FED6BAF"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 xml:space="preserve">Maintain detailed case records for the purpose of continuity of casework, information retrieval, statistical </w:t>
            </w:r>
            <w:proofErr w:type="gramStart"/>
            <w:r w:rsidRPr="00EC30E8">
              <w:rPr>
                <w:rFonts w:eastAsia="Times New Roman"/>
                <w:color w:val="1F497D" w:themeColor="text2"/>
              </w:rPr>
              <w:t>monitoring</w:t>
            </w:r>
            <w:proofErr w:type="gramEnd"/>
            <w:r w:rsidRPr="00EC30E8">
              <w:rPr>
                <w:rFonts w:eastAsia="Times New Roman"/>
                <w:color w:val="1F497D" w:themeColor="text2"/>
              </w:rPr>
              <w:t xml:space="preserve"> and report preparation</w:t>
            </w:r>
          </w:p>
        </w:tc>
      </w:tr>
      <w:tr w:rsidR="00130899" w:rsidRPr="00C34719" w14:paraId="19CB3606" w14:textId="77777777" w:rsidTr="00120E8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0CA08C"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77ECFB" w14:textId="36BBB2F4" w:rsidR="00130899" w:rsidRPr="006A012A" w:rsidRDefault="00410ACC" w:rsidP="00130899">
            <w:pPr>
              <w:spacing w:line="240" w:lineRule="auto"/>
              <w:rPr>
                <w:rFonts w:eastAsia="Times New Roman"/>
                <w:color w:val="1F497D" w:themeColor="text2"/>
              </w:rPr>
            </w:pPr>
            <w:r w:rsidRPr="00410ACC">
              <w:rPr>
                <w:rFonts w:eastAsia="Times New Roman"/>
                <w:color w:val="1F497D" w:themeColor="text2"/>
              </w:rPr>
              <w:t>Support our research and campaigns work through various channels including case studies, data collection and client consent</w:t>
            </w:r>
          </w:p>
        </w:tc>
      </w:tr>
      <w:tr w:rsidR="00283337" w:rsidRPr="00C34719" w14:paraId="3676E8E7" w14:textId="77777777" w:rsidTr="00120E81">
        <w:trPr>
          <w:trHeight w:val="440"/>
        </w:trPr>
        <w:tc>
          <w:tcPr>
            <w:tcW w:w="0" w:type="auto"/>
            <w:tcBorders>
              <w:top w:val="single" w:sz="8" w:space="0" w:color="004B88"/>
              <w:left w:val="single" w:sz="8" w:space="0" w:color="004B88"/>
              <w:right w:val="single" w:sz="8" w:space="0" w:color="004B88"/>
            </w:tcBorders>
            <w:vAlign w:val="center"/>
          </w:tcPr>
          <w:p w14:paraId="35F4797A" w14:textId="0E65CF5F" w:rsidR="00283337" w:rsidRPr="006A012A" w:rsidRDefault="00A0070D" w:rsidP="00A0070D">
            <w:pPr>
              <w:spacing w:line="240" w:lineRule="auto"/>
              <w:jc w:val="center"/>
              <w:rPr>
                <w:rFonts w:eastAsia="Times New Roman"/>
                <w:color w:val="1F497D" w:themeColor="text2"/>
              </w:rPr>
            </w:pPr>
            <w:r w:rsidRPr="00A0070D">
              <w:rPr>
                <w:rFonts w:eastAsia="Times New Roman"/>
                <w:color w:val="1F497D" w:themeColor="text2"/>
              </w:rPr>
              <w:t>Working as part of a team</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EE51C2D" w14:textId="213EF9A0" w:rsidR="00283337" w:rsidRPr="00410ACC" w:rsidRDefault="001C45A9" w:rsidP="00130899">
            <w:pPr>
              <w:spacing w:line="240" w:lineRule="auto"/>
              <w:rPr>
                <w:rFonts w:eastAsia="Times New Roman"/>
                <w:color w:val="1F497D" w:themeColor="text2"/>
              </w:rPr>
            </w:pPr>
            <w:r w:rsidRPr="001C45A9">
              <w:rPr>
                <w:rFonts w:eastAsia="Times New Roman"/>
                <w:color w:val="1F497D" w:themeColor="text2"/>
                <w:lang w:val="en-US"/>
              </w:rPr>
              <w:t>Take part in peer-to-peer file reviews and quality of advice assessments</w:t>
            </w:r>
          </w:p>
        </w:tc>
      </w:tr>
      <w:tr w:rsidR="00120E81" w:rsidRPr="00C34719" w14:paraId="3F7ED404" w14:textId="77777777" w:rsidTr="00120E81">
        <w:trPr>
          <w:trHeight w:val="440"/>
        </w:trPr>
        <w:tc>
          <w:tcPr>
            <w:tcW w:w="0" w:type="auto"/>
            <w:vMerge w:val="restart"/>
            <w:tcBorders>
              <w:left w:val="single" w:sz="8" w:space="0" w:color="004B88"/>
              <w:right w:val="single" w:sz="8" w:space="0" w:color="004B88"/>
            </w:tcBorders>
            <w:vAlign w:val="center"/>
          </w:tcPr>
          <w:p w14:paraId="1B54FE1F" w14:textId="77777777" w:rsidR="00120E81" w:rsidRPr="006A012A" w:rsidRDefault="00120E8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6A5BE36" w14:textId="27EAA788" w:rsidR="00120E81" w:rsidRPr="00410ACC" w:rsidRDefault="00120E81" w:rsidP="00130899">
            <w:pPr>
              <w:spacing w:line="240" w:lineRule="auto"/>
              <w:rPr>
                <w:rFonts w:eastAsia="Times New Roman"/>
                <w:color w:val="1F497D" w:themeColor="text2"/>
              </w:rPr>
            </w:pPr>
            <w:r w:rsidRPr="0063581E">
              <w:rPr>
                <w:rFonts w:eastAsia="Times New Roman"/>
                <w:color w:val="1F497D" w:themeColor="text2"/>
                <w:lang w:val="en-US"/>
              </w:rPr>
              <w:t>Be an active member of the wider team, acting and supporting colleagues in a collaborative way</w:t>
            </w:r>
          </w:p>
        </w:tc>
      </w:tr>
      <w:tr w:rsidR="00120E81" w:rsidRPr="00C34719" w14:paraId="05355994" w14:textId="77777777" w:rsidTr="00EB0745">
        <w:trPr>
          <w:trHeight w:val="440"/>
        </w:trPr>
        <w:tc>
          <w:tcPr>
            <w:tcW w:w="0" w:type="auto"/>
            <w:vMerge/>
            <w:tcBorders>
              <w:left w:val="single" w:sz="8" w:space="0" w:color="004B88"/>
              <w:right w:val="single" w:sz="8" w:space="0" w:color="004B88"/>
            </w:tcBorders>
            <w:vAlign w:val="center"/>
          </w:tcPr>
          <w:p w14:paraId="1E6A48FB" w14:textId="77777777" w:rsidR="00120E81" w:rsidRPr="006A012A" w:rsidRDefault="00120E81" w:rsidP="00910C2B">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E7E7AAE" w14:textId="55A4916F" w:rsidR="00120E81" w:rsidRPr="00410ACC" w:rsidRDefault="00120E81" w:rsidP="00910C2B">
            <w:pPr>
              <w:spacing w:line="240" w:lineRule="auto"/>
              <w:rPr>
                <w:rFonts w:eastAsia="Times New Roman"/>
                <w:color w:val="1F497D" w:themeColor="text2"/>
              </w:rPr>
            </w:pPr>
            <w:r w:rsidRPr="00E80C54">
              <w:t>Support and actively contribute to service delivery rotas</w:t>
            </w:r>
          </w:p>
        </w:tc>
      </w:tr>
      <w:tr w:rsidR="00120E81" w:rsidRPr="00C34719" w14:paraId="15D43C4B" w14:textId="77777777" w:rsidTr="00EB0745">
        <w:trPr>
          <w:trHeight w:val="440"/>
        </w:trPr>
        <w:tc>
          <w:tcPr>
            <w:tcW w:w="0" w:type="auto"/>
            <w:vMerge/>
            <w:tcBorders>
              <w:left w:val="single" w:sz="8" w:space="0" w:color="004B88"/>
              <w:bottom w:val="single" w:sz="8" w:space="0" w:color="004B88"/>
              <w:right w:val="single" w:sz="8" w:space="0" w:color="004B88"/>
            </w:tcBorders>
            <w:vAlign w:val="center"/>
          </w:tcPr>
          <w:p w14:paraId="1AFDF087" w14:textId="77777777" w:rsidR="00120E81" w:rsidRPr="006A012A" w:rsidRDefault="00120E81" w:rsidP="00910C2B">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B012424" w14:textId="021E6D5A" w:rsidR="00120E81" w:rsidRPr="00410ACC" w:rsidRDefault="00120E81" w:rsidP="00910C2B">
            <w:pPr>
              <w:spacing w:line="240" w:lineRule="auto"/>
              <w:rPr>
                <w:rFonts w:eastAsia="Times New Roman"/>
                <w:color w:val="1F497D" w:themeColor="text2"/>
              </w:rPr>
            </w:pPr>
            <w:r w:rsidRPr="00E80C54">
              <w:t>Promote best practice across the team</w:t>
            </w:r>
          </w:p>
        </w:tc>
      </w:tr>
      <w:tr w:rsidR="006A012A" w:rsidRPr="00C34719" w14:paraId="669C6C6B"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B18DED0" w14:textId="77777777" w:rsidR="002A0D26" w:rsidRDefault="002A0D26" w:rsidP="002A0D26">
            <w:pPr>
              <w:spacing w:line="240" w:lineRule="auto"/>
              <w:jc w:val="center"/>
              <w:rPr>
                <w:rFonts w:eastAsia="Times New Roman"/>
                <w:color w:val="1F497D" w:themeColor="text2"/>
              </w:rPr>
            </w:pPr>
            <w:r w:rsidRPr="006A012A">
              <w:rPr>
                <w:rFonts w:eastAsia="Times New Roman"/>
                <w:color w:val="1F497D" w:themeColor="text2"/>
              </w:rPr>
              <w:t>Performance, Personal Management</w:t>
            </w:r>
            <w:r>
              <w:rPr>
                <w:rFonts w:eastAsia="Times New Roman"/>
                <w:color w:val="1F497D" w:themeColor="text2"/>
              </w:rPr>
              <w:t xml:space="preserve"> </w:t>
            </w:r>
          </w:p>
          <w:p w14:paraId="0CB80559" w14:textId="4AB3B44E" w:rsidR="00C34719" w:rsidRPr="00C34719" w:rsidRDefault="006A012A" w:rsidP="002A0D26">
            <w:pPr>
              <w:spacing w:line="240" w:lineRule="auto"/>
              <w:jc w:val="center"/>
              <w:rPr>
                <w:rFonts w:eastAsia="Times New Roman"/>
                <w:color w:val="1F497D" w:themeColor="text2"/>
              </w:rPr>
            </w:pPr>
            <w:r w:rsidRPr="006A012A">
              <w:rPr>
                <w:rFonts w:eastAsia="Times New Roman"/>
                <w:color w:val="1F497D" w:themeColor="text2"/>
              </w:rPr>
              <w:t>and Administratio</w:t>
            </w:r>
            <w:r>
              <w:rPr>
                <w:rFonts w:eastAsia="Times New Roman"/>
                <w:color w:val="1F497D" w:themeColor="text2"/>
              </w:rPr>
              <w:t>n</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AB1EB4C" w14:textId="0A073D5F" w:rsidR="00FB299C" w:rsidRPr="00C34719" w:rsidRDefault="00130899" w:rsidP="00EA7459">
            <w:pPr>
              <w:spacing w:line="240" w:lineRule="auto"/>
              <w:rPr>
                <w:rFonts w:eastAsia="Times New Roman"/>
                <w:color w:val="1F497D" w:themeColor="text2"/>
              </w:rPr>
            </w:pPr>
            <w:r w:rsidRPr="006A012A">
              <w:rPr>
                <w:rFonts w:eastAsia="Times New Roman"/>
                <w:color w:val="1F497D" w:themeColor="text2"/>
              </w:rPr>
              <w:t>Take ownership for monitoring own workload e.g. proactively reviewing when new cases are</w:t>
            </w:r>
            <w:r w:rsidR="006A012A">
              <w:rPr>
                <w:rFonts w:eastAsia="Times New Roman"/>
                <w:color w:val="1F497D" w:themeColor="text2"/>
              </w:rPr>
              <w:t xml:space="preserve"> </w:t>
            </w:r>
            <w:r w:rsidRPr="006A012A">
              <w:rPr>
                <w:rFonts w:eastAsia="Times New Roman"/>
                <w:color w:val="1F497D" w:themeColor="text2"/>
              </w:rPr>
              <w:t>taken on, progress on current cases, outcome of completed cases and quality control</w:t>
            </w:r>
            <w:r w:rsidR="00EA7459">
              <w:rPr>
                <w:rFonts w:eastAsia="Times New Roman"/>
                <w:color w:val="1F497D" w:themeColor="text2"/>
              </w:rPr>
              <w:t>, with min</w:t>
            </w:r>
            <w:r w:rsidR="00FB299C">
              <w:rPr>
                <w:rFonts w:eastAsia="Times New Roman"/>
                <w:color w:val="1F497D" w:themeColor="text2"/>
              </w:rPr>
              <w:t>imal supervision</w:t>
            </w:r>
          </w:p>
        </w:tc>
      </w:tr>
      <w:tr w:rsidR="006A012A" w:rsidRPr="00C34719" w14:paraId="462A4FD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19F82C5A"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0CA2640" w14:textId="153B8AB4" w:rsidR="00C34719" w:rsidRPr="00C34719" w:rsidRDefault="00130899" w:rsidP="00130899">
            <w:pPr>
              <w:spacing w:line="240" w:lineRule="auto"/>
              <w:rPr>
                <w:rFonts w:eastAsia="Times New Roman"/>
                <w:color w:val="1F497D" w:themeColor="text2"/>
              </w:rPr>
            </w:pPr>
            <w:r w:rsidRPr="006A012A">
              <w:rPr>
                <w:rFonts w:eastAsia="Times New Roman"/>
                <w:color w:val="1F497D" w:themeColor="text2"/>
              </w:rPr>
              <w:t xml:space="preserve">Be responsible for performance management at an individual level </w:t>
            </w:r>
            <w:proofErr w:type="gramStart"/>
            <w:r w:rsidRPr="006A012A">
              <w:rPr>
                <w:rFonts w:eastAsia="Times New Roman"/>
                <w:color w:val="1F497D" w:themeColor="text2"/>
              </w:rPr>
              <w:t>through:</w:t>
            </w:r>
            <w:proofErr w:type="gramEnd"/>
            <w:r w:rsidRPr="006A012A">
              <w:rPr>
                <w:rFonts w:eastAsia="Times New Roman"/>
                <w:color w:val="1F497D" w:themeColor="text2"/>
              </w:rPr>
              <w:t xml:space="preserve"> self-management;</w:t>
            </w:r>
            <w:r w:rsidR="006A012A">
              <w:rPr>
                <w:rFonts w:eastAsia="Times New Roman"/>
                <w:color w:val="1F497D" w:themeColor="text2"/>
              </w:rPr>
              <w:t xml:space="preserve"> </w:t>
            </w:r>
            <w:r w:rsidRPr="006A012A">
              <w:rPr>
                <w:rFonts w:eastAsia="Times New Roman"/>
                <w:color w:val="1F497D" w:themeColor="text2"/>
              </w:rPr>
              <w:t>delivery of goals and tasks set; targets and outcomes; and reporting progress</w:t>
            </w:r>
          </w:p>
        </w:tc>
      </w:tr>
      <w:tr w:rsidR="006A012A" w:rsidRPr="00C34719" w14:paraId="2D059C78"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60470A0F"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059B871" w14:textId="4F445233" w:rsidR="00C34719" w:rsidRPr="00C34719" w:rsidRDefault="00130899" w:rsidP="00130899">
            <w:pPr>
              <w:spacing w:line="240" w:lineRule="auto"/>
              <w:rPr>
                <w:rFonts w:eastAsia="Times New Roman"/>
                <w:color w:val="1F497D" w:themeColor="text2"/>
              </w:rPr>
            </w:pPr>
            <w:r w:rsidRPr="006A012A">
              <w:rPr>
                <w:rFonts w:eastAsia="Times New Roman"/>
                <w:color w:val="1F497D" w:themeColor="text2"/>
              </w:rPr>
              <w:t>Undertake file reviews and quality of advice assessments, in line with organisation/ contractual</w:t>
            </w:r>
            <w:r w:rsidR="006A012A">
              <w:rPr>
                <w:rFonts w:eastAsia="Times New Roman"/>
                <w:color w:val="1F497D" w:themeColor="text2"/>
              </w:rPr>
              <w:t xml:space="preserve"> </w:t>
            </w:r>
            <w:r w:rsidRPr="006A012A">
              <w:rPr>
                <w:rFonts w:eastAsia="Times New Roman"/>
                <w:color w:val="1F497D" w:themeColor="text2"/>
              </w:rPr>
              <w:t>requirements and expectations as required (adviser level only</w:t>
            </w:r>
            <w:r w:rsidR="00014FF4">
              <w:rPr>
                <w:rFonts w:eastAsia="Times New Roman"/>
                <w:color w:val="1F497D" w:themeColor="text2"/>
              </w:rPr>
              <w:t>)</w:t>
            </w:r>
          </w:p>
        </w:tc>
      </w:tr>
      <w:tr w:rsidR="006A012A" w:rsidRPr="00C34719" w14:paraId="26510418"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508421"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AE9CC57" w14:textId="67DA363E" w:rsidR="00C34719" w:rsidRPr="00C34719" w:rsidRDefault="00460E01" w:rsidP="00130899">
            <w:pPr>
              <w:spacing w:line="240" w:lineRule="auto"/>
              <w:rPr>
                <w:rFonts w:eastAsia="Times New Roman"/>
                <w:color w:val="1F497D" w:themeColor="text2"/>
              </w:rPr>
            </w:pPr>
            <w:r>
              <w:rPr>
                <w:rFonts w:eastAsia="Times New Roman"/>
                <w:color w:val="1F497D" w:themeColor="text2"/>
              </w:rPr>
              <w:t>C</w:t>
            </w:r>
            <w:r w:rsidR="00130899" w:rsidRPr="006A012A">
              <w:rPr>
                <w:rFonts w:eastAsia="Times New Roman"/>
                <w:color w:val="1F497D" w:themeColor="text2"/>
              </w:rPr>
              <w:t xml:space="preserve">omply with operational management systems of supervision, objectives, </w:t>
            </w:r>
            <w:proofErr w:type="gramStart"/>
            <w:r w:rsidR="00130899" w:rsidRPr="006A012A">
              <w:rPr>
                <w:rFonts w:eastAsia="Times New Roman"/>
                <w:color w:val="1F497D" w:themeColor="text2"/>
              </w:rPr>
              <w:t>appraisal</w:t>
            </w:r>
            <w:proofErr w:type="gramEnd"/>
            <w:r w:rsidR="00130899" w:rsidRPr="006A012A">
              <w:rPr>
                <w:rFonts w:eastAsia="Times New Roman"/>
                <w:color w:val="1F497D" w:themeColor="text2"/>
              </w:rPr>
              <w:t xml:space="preserve"> and</w:t>
            </w:r>
            <w:r w:rsidR="006A012A">
              <w:rPr>
                <w:rFonts w:eastAsia="Times New Roman"/>
                <w:color w:val="1F497D" w:themeColor="text2"/>
              </w:rPr>
              <w:t xml:space="preserve"> i</w:t>
            </w:r>
            <w:r w:rsidR="00130899" w:rsidRPr="006A012A">
              <w:rPr>
                <w:rFonts w:eastAsia="Times New Roman"/>
                <w:color w:val="1F497D" w:themeColor="text2"/>
              </w:rPr>
              <w:t>nduction</w:t>
            </w:r>
          </w:p>
        </w:tc>
      </w:tr>
      <w:tr w:rsidR="006A012A" w:rsidRPr="00C34719" w14:paraId="7B0B1F49"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hideMark/>
          </w:tcPr>
          <w:p w14:paraId="0D16C225"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C348179" w14:textId="3DCA3FFB" w:rsidR="00130899" w:rsidRPr="00130899" w:rsidRDefault="00460E01" w:rsidP="00130899">
            <w:pPr>
              <w:spacing w:line="240" w:lineRule="auto"/>
              <w:rPr>
                <w:rFonts w:eastAsia="Times New Roman"/>
                <w:color w:val="1F497D" w:themeColor="text2"/>
              </w:rPr>
            </w:pPr>
            <w:r>
              <w:rPr>
                <w:rFonts w:eastAsia="Times New Roman"/>
                <w:color w:val="1F497D" w:themeColor="text2"/>
              </w:rPr>
              <w:t>C</w:t>
            </w:r>
            <w:r w:rsidR="00130899" w:rsidRPr="00130899">
              <w:rPr>
                <w:rFonts w:eastAsia="Times New Roman"/>
                <w:color w:val="1F497D" w:themeColor="text2"/>
              </w:rPr>
              <w:t>omply with data collection procedures and reporting to ensure effective recording of</w:t>
            </w:r>
          </w:p>
          <w:p w14:paraId="3D22CC79" w14:textId="07B712CE" w:rsidR="00C34719" w:rsidRPr="00C34719" w:rsidRDefault="00130899" w:rsidP="00C34719">
            <w:pPr>
              <w:spacing w:line="240" w:lineRule="auto"/>
              <w:rPr>
                <w:rFonts w:eastAsia="Times New Roman"/>
                <w:color w:val="1F497D" w:themeColor="text2"/>
              </w:rPr>
            </w:pPr>
            <w:r w:rsidRPr="00130899">
              <w:rPr>
                <w:rFonts w:eastAsia="Times New Roman"/>
                <w:color w:val="1F497D" w:themeColor="text2"/>
              </w:rPr>
              <w:t xml:space="preserve">performance monitoring, </w:t>
            </w:r>
            <w:proofErr w:type="gramStart"/>
            <w:r w:rsidRPr="00130899">
              <w:rPr>
                <w:rFonts w:eastAsia="Times New Roman"/>
                <w:color w:val="1F497D" w:themeColor="text2"/>
              </w:rPr>
              <w:t>outcomes</w:t>
            </w:r>
            <w:proofErr w:type="gramEnd"/>
            <w:r w:rsidRPr="00130899">
              <w:rPr>
                <w:rFonts w:eastAsia="Times New Roman"/>
                <w:color w:val="1F497D" w:themeColor="text2"/>
              </w:rPr>
              <w:t xml:space="preserve"> and client information</w:t>
            </w:r>
          </w:p>
        </w:tc>
      </w:tr>
      <w:tr w:rsidR="00C54B2D" w:rsidRPr="00C34719" w14:paraId="7CD0AAFB" w14:textId="77777777" w:rsidTr="00C54B2D">
        <w:trPr>
          <w:trHeight w:val="794"/>
        </w:trPr>
        <w:tc>
          <w:tcPr>
            <w:tcW w:w="0" w:type="auto"/>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55A7E3F8" w14:textId="7A9DE0E2" w:rsidR="00C54B2D" w:rsidRPr="006A012A" w:rsidRDefault="00C54B2D" w:rsidP="00C34719">
            <w:pPr>
              <w:spacing w:line="240" w:lineRule="auto"/>
              <w:jc w:val="center"/>
              <w:rPr>
                <w:rFonts w:eastAsia="Times New Roman"/>
                <w:color w:val="1F497D" w:themeColor="text2"/>
              </w:rPr>
            </w:pPr>
            <w:r w:rsidRPr="006A012A">
              <w:rPr>
                <w:rFonts w:eastAsia="Times New Roman"/>
                <w:color w:val="1F497D" w:themeColor="text2"/>
              </w:rPr>
              <w:t>Service Development</w:t>
            </w:r>
          </w:p>
        </w:tc>
        <w:tc>
          <w:tcPr>
            <w:tcW w:w="0" w:type="auto"/>
            <w:tcBorders>
              <w:top w:val="single" w:sz="8" w:space="0" w:color="004B88"/>
              <w:left w:val="single" w:sz="8" w:space="0" w:color="004B88"/>
              <w:right w:val="single" w:sz="8" w:space="0" w:color="004B88"/>
            </w:tcBorders>
            <w:tcMar>
              <w:top w:w="100" w:type="dxa"/>
              <w:left w:w="100" w:type="dxa"/>
              <w:bottom w:w="100" w:type="dxa"/>
              <w:right w:w="100" w:type="dxa"/>
            </w:tcMar>
          </w:tcPr>
          <w:p w14:paraId="24E192FD" w14:textId="56225E05" w:rsidR="00C54B2D" w:rsidRPr="006A012A" w:rsidRDefault="00C54B2D" w:rsidP="00C34719">
            <w:pPr>
              <w:spacing w:line="240" w:lineRule="auto"/>
              <w:rPr>
                <w:rFonts w:eastAsia="Times New Roman"/>
                <w:color w:val="1F497D" w:themeColor="text2"/>
              </w:rPr>
            </w:pPr>
            <w:r w:rsidRPr="006A012A">
              <w:rPr>
                <w:rFonts w:eastAsia="Times New Roman"/>
                <w:color w:val="1F497D" w:themeColor="text2"/>
              </w:rPr>
              <w:t xml:space="preserve">To assist with the development of the service locally, </w:t>
            </w:r>
            <w:proofErr w:type="gramStart"/>
            <w:r w:rsidRPr="006A012A">
              <w:rPr>
                <w:rFonts w:eastAsia="Times New Roman"/>
                <w:color w:val="1F497D" w:themeColor="text2"/>
              </w:rPr>
              <w:t>regionally</w:t>
            </w:r>
            <w:proofErr w:type="gramEnd"/>
            <w:r w:rsidRPr="006A012A">
              <w:rPr>
                <w:rFonts w:eastAsia="Times New Roman"/>
                <w:color w:val="1F497D" w:themeColor="text2"/>
              </w:rPr>
              <w:t xml:space="preserve"> and nationally, publicising work as and when necessary</w:t>
            </w:r>
          </w:p>
        </w:tc>
      </w:tr>
      <w:tr w:rsidR="001B5011" w:rsidRPr="00C34719" w14:paraId="347AEAB6" w14:textId="77777777" w:rsidTr="00053755">
        <w:trPr>
          <w:trHeight w:val="440"/>
        </w:trPr>
        <w:tc>
          <w:tcPr>
            <w:tcW w:w="0" w:type="auto"/>
            <w:vMerge/>
            <w:tcBorders>
              <w:left w:val="single" w:sz="8" w:space="0" w:color="004B88"/>
              <w:right w:val="single" w:sz="8" w:space="0" w:color="004B88"/>
            </w:tcBorders>
            <w:vAlign w:val="center"/>
          </w:tcPr>
          <w:p w14:paraId="4B98B720"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CB630CD" w14:textId="31ABEE87"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Work with colleagues to maintain a positive working and learning environment, in which equality and diversity are well managed, dignity at work is upheld and volunteers achieve their full potential</w:t>
            </w:r>
          </w:p>
        </w:tc>
      </w:tr>
      <w:tr w:rsidR="001B5011" w:rsidRPr="00C34719" w14:paraId="0F6C174B" w14:textId="77777777" w:rsidTr="00053755">
        <w:trPr>
          <w:trHeight w:val="440"/>
        </w:trPr>
        <w:tc>
          <w:tcPr>
            <w:tcW w:w="0" w:type="auto"/>
            <w:vMerge/>
            <w:tcBorders>
              <w:left w:val="single" w:sz="8" w:space="0" w:color="004B88"/>
              <w:bottom w:val="single" w:sz="8" w:space="0" w:color="004B88"/>
              <w:right w:val="single" w:sz="8" w:space="0" w:color="004B88"/>
            </w:tcBorders>
            <w:vAlign w:val="center"/>
          </w:tcPr>
          <w:p w14:paraId="6A8B1178"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42A2220" w14:textId="1305506F"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Carry out other tasks within the scope of the post to ensure the effective delivery and development of the role</w:t>
            </w:r>
          </w:p>
        </w:tc>
      </w:tr>
      <w:tr w:rsidR="006A012A" w:rsidRPr="00C34719" w14:paraId="0B4A9EEA" w14:textId="77777777" w:rsidTr="00F45D71">
        <w:trPr>
          <w:trHeight w:val="440"/>
        </w:trPr>
        <w:tc>
          <w:tcPr>
            <w:tcW w:w="0" w:type="auto"/>
            <w:vMerge w:val="restart"/>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tcPr>
          <w:p w14:paraId="4B735E77" w14:textId="77777777" w:rsidR="00C34719" w:rsidRDefault="00130899" w:rsidP="00C34719">
            <w:pPr>
              <w:spacing w:line="240" w:lineRule="auto"/>
              <w:jc w:val="center"/>
              <w:rPr>
                <w:color w:val="1F497D" w:themeColor="text2"/>
              </w:rPr>
            </w:pPr>
            <w:r w:rsidRPr="006A012A">
              <w:rPr>
                <w:color w:val="1F497D" w:themeColor="text2"/>
              </w:rPr>
              <w:t>Training</w:t>
            </w:r>
          </w:p>
          <w:p w14:paraId="0F85E113" w14:textId="77777777" w:rsidR="006A012A" w:rsidRDefault="006A012A" w:rsidP="00C34719">
            <w:pPr>
              <w:spacing w:line="240" w:lineRule="auto"/>
              <w:jc w:val="center"/>
              <w:rPr>
                <w:color w:val="1F497D" w:themeColor="text2"/>
              </w:rPr>
            </w:pPr>
          </w:p>
          <w:p w14:paraId="27EE7B71" w14:textId="77777777" w:rsidR="006A012A" w:rsidRDefault="006A012A" w:rsidP="00C34719">
            <w:pPr>
              <w:spacing w:line="240" w:lineRule="auto"/>
              <w:jc w:val="center"/>
              <w:rPr>
                <w:color w:val="1F497D" w:themeColor="text2"/>
              </w:rPr>
            </w:pPr>
          </w:p>
          <w:p w14:paraId="0EFDCBAE" w14:textId="77777777" w:rsidR="006A012A" w:rsidRDefault="006A012A" w:rsidP="00C34719">
            <w:pPr>
              <w:spacing w:line="240" w:lineRule="auto"/>
              <w:jc w:val="center"/>
              <w:rPr>
                <w:color w:val="1F497D" w:themeColor="text2"/>
              </w:rPr>
            </w:pPr>
          </w:p>
          <w:p w14:paraId="514EEA6D" w14:textId="77777777" w:rsidR="006A012A" w:rsidRDefault="006A012A" w:rsidP="00C34719">
            <w:pPr>
              <w:spacing w:line="240" w:lineRule="auto"/>
              <w:jc w:val="center"/>
              <w:rPr>
                <w:color w:val="1F497D" w:themeColor="text2"/>
              </w:rPr>
            </w:pPr>
          </w:p>
          <w:p w14:paraId="77C89A1C" w14:textId="77777777" w:rsidR="006A012A" w:rsidRDefault="006A012A" w:rsidP="00C34719">
            <w:pPr>
              <w:spacing w:line="240" w:lineRule="auto"/>
              <w:jc w:val="center"/>
              <w:rPr>
                <w:color w:val="1F497D" w:themeColor="text2"/>
              </w:rPr>
            </w:pPr>
          </w:p>
          <w:p w14:paraId="07784564" w14:textId="77777777" w:rsidR="006A012A" w:rsidRDefault="006A012A" w:rsidP="00C34719">
            <w:pPr>
              <w:spacing w:line="240" w:lineRule="auto"/>
              <w:jc w:val="center"/>
              <w:rPr>
                <w:color w:val="1F497D" w:themeColor="text2"/>
              </w:rPr>
            </w:pPr>
          </w:p>
          <w:p w14:paraId="74AF68DE" w14:textId="2C0ABEA2" w:rsidR="006A012A" w:rsidRPr="00C34719" w:rsidRDefault="006A012A" w:rsidP="006A012A">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856F6E7" w14:textId="3CB7D105"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lastRenderedPageBreak/>
              <w:t xml:space="preserve">To ensure through reading, </w:t>
            </w:r>
            <w:proofErr w:type="gramStart"/>
            <w:r w:rsidRPr="006A012A">
              <w:rPr>
                <w:rFonts w:eastAsia="Times New Roman"/>
                <w:color w:val="1F497D" w:themeColor="text2"/>
              </w:rPr>
              <w:t>training</w:t>
            </w:r>
            <w:proofErr w:type="gramEnd"/>
            <w:r w:rsidRPr="006A012A">
              <w:rPr>
                <w:rFonts w:eastAsia="Times New Roman"/>
                <w:color w:val="1F497D" w:themeColor="text2"/>
              </w:rPr>
              <w:t xml:space="preserve"> and consultancy, that your own level of knowledge around money </w:t>
            </w:r>
            <w:r w:rsidRPr="006A012A">
              <w:rPr>
                <w:rFonts w:eastAsia="Times New Roman"/>
                <w:color w:val="1F497D" w:themeColor="text2"/>
              </w:rPr>
              <w:lastRenderedPageBreak/>
              <w:t>advice law is up-to-date and that this is disseminated as appropriate</w:t>
            </w:r>
          </w:p>
        </w:tc>
      </w:tr>
      <w:tr w:rsidR="006A012A" w:rsidRPr="00C34719" w14:paraId="5E53A3F6" w14:textId="77777777" w:rsidTr="00F45D71">
        <w:trPr>
          <w:trHeight w:val="440"/>
        </w:trPr>
        <w:tc>
          <w:tcPr>
            <w:tcW w:w="0" w:type="auto"/>
            <w:vMerge/>
            <w:tcBorders>
              <w:top w:val="single" w:sz="8" w:space="0" w:color="004B88"/>
              <w:left w:val="single" w:sz="8" w:space="0" w:color="004B88"/>
              <w:bottom w:val="single" w:sz="8" w:space="0" w:color="FFFFFF"/>
              <w:right w:val="single" w:sz="8" w:space="0" w:color="004B88"/>
            </w:tcBorders>
            <w:vAlign w:val="center"/>
          </w:tcPr>
          <w:p w14:paraId="48BF23D1"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DD43A" w14:textId="0187B69E"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t>To identify your own training needs in conjunction with the designated lead/ supervisor and be prepared to undertake appropriate training in line with your training and progression plan</w:t>
            </w:r>
          </w:p>
        </w:tc>
      </w:tr>
      <w:tr w:rsidR="006A012A" w:rsidRPr="00C34719" w14:paraId="4A441721" w14:textId="77777777" w:rsidTr="00F45D71">
        <w:trPr>
          <w:trHeight w:val="440"/>
        </w:trPr>
        <w:tc>
          <w:tcPr>
            <w:tcW w:w="0" w:type="auto"/>
            <w:vMerge/>
            <w:tcBorders>
              <w:top w:val="single" w:sz="8" w:space="0" w:color="004B88"/>
              <w:left w:val="single" w:sz="8" w:space="0" w:color="004B88"/>
              <w:bottom w:val="single" w:sz="8" w:space="0" w:color="FFFFFF"/>
              <w:right w:val="single" w:sz="8" w:space="0" w:color="004B88"/>
            </w:tcBorders>
            <w:vAlign w:val="center"/>
          </w:tcPr>
          <w:p w14:paraId="49C60DFA"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E130217" w14:textId="52AEAA76"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t>Deliver training (internally and/ or externally), either through formal training sessions, or ‘on the job’ coaching to colleagues (adviser level only).</w:t>
            </w:r>
          </w:p>
        </w:tc>
      </w:tr>
      <w:tr w:rsidR="002A0D26" w:rsidRPr="00C34719" w14:paraId="4AED3867" w14:textId="77777777" w:rsidTr="00C34719">
        <w:trPr>
          <w:trHeight w:val="440"/>
        </w:trPr>
        <w:tc>
          <w:tcPr>
            <w:tcW w:w="0" w:type="auto"/>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hideMark/>
          </w:tcPr>
          <w:p w14:paraId="3138209C" w14:textId="77777777" w:rsidR="00C34719" w:rsidRPr="00C34719" w:rsidRDefault="00C34719" w:rsidP="00C34719">
            <w:pPr>
              <w:spacing w:line="240" w:lineRule="auto"/>
              <w:jc w:val="center"/>
              <w:rPr>
                <w:rFonts w:eastAsia="Times New Roman"/>
                <w:color w:val="1F497D" w:themeColor="text2"/>
              </w:rPr>
            </w:pPr>
            <w:r w:rsidRPr="00C34719">
              <w:rPr>
                <w:rFonts w:eastAsia="Times New Roman"/>
                <w:color w:val="1F497D" w:themeColor="text2"/>
              </w:rPr>
              <w:t>Other duties and responsibilities</w:t>
            </w:r>
          </w:p>
        </w:tc>
        <w:tc>
          <w:tcPr>
            <w:tcW w:w="0" w:type="auto"/>
            <w:tcBorders>
              <w:top w:val="single" w:sz="8" w:space="0" w:color="004B88"/>
              <w:left w:val="single" w:sz="8" w:space="0" w:color="004B88"/>
              <w:bottom w:val="single" w:sz="8" w:space="0" w:color="000000"/>
              <w:right w:val="single" w:sz="8" w:space="0" w:color="000000"/>
            </w:tcBorders>
            <w:tcMar>
              <w:top w:w="100" w:type="dxa"/>
              <w:left w:w="100" w:type="dxa"/>
              <w:bottom w:w="100" w:type="dxa"/>
              <w:right w:w="100" w:type="dxa"/>
            </w:tcMar>
            <w:hideMark/>
          </w:tcPr>
          <w:p w14:paraId="5147CF6C" w14:textId="77777777" w:rsidR="00C34719" w:rsidRPr="00C34719" w:rsidRDefault="00C34719" w:rsidP="00C34719">
            <w:pPr>
              <w:spacing w:line="240" w:lineRule="auto"/>
              <w:rPr>
                <w:rFonts w:eastAsia="Times New Roman"/>
                <w:color w:val="1F497D" w:themeColor="text2"/>
              </w:rPr>
            </w:pPr>
            <w:r w:rsidRPr="00C34719">
              <w:rPr>
                <w:rFonts w:eastAsia="Times New Roman"/>
                <w:color w:val="1F497D" w:themeColor="text2"/>
              </w:rPr>
              <w:t>Liaise, as appropriate, with relevant outside agencies (voluntary and statutory), other Local Citizens Advice offices and other stakeholders</w:t>
            </w:r>
          </w:p>
        </w:tc>
      </w:tr>
      <w:tr w:rsidR="002A0D26" w:rsidRPr="00C34719" w14:paraId="69CBE60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09999CEA"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65257A26"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rPr>
              <w:t>Be an active member of the wider team, acting and support colleagues in a collaborative way</w:t>
            </w:r>
          </w:p>
        </w:tc>
      </w:tr>
      <w:tr w:rsidR="002A0D26" w:rsidRPr="00C34719" w14:paraId="08B38E8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4E44C621"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F71B82E"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To present a professional appearance, help maintain an orderly working environment, and act at all times to uphold the good reputation of Citizens Advice</w:t>
            </w:r>
          </w:p>
        </w:tc>
      </w:tr>
      <w:tr w:rsidR="002A0D26" w:rsidRPr="00C34719" w14:paraId="209ECECF"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6B6FDEBB"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DC09848"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To comply with all published organisational policies and procedures</w:t>
            </w:r>
          </w:p>
        </w:tc>
      </w:tr>
      <w:tr w:rsidR="002A0D26" w:rsidRPr="00C34719" w14:paraId="17DC9BE6" w14:textId="77777777" w:rsidTr="00C34719">
        <w:trPr>
          <w:trHeight w:val="440"/>
        </w:trPr>
        <w:tc>
          <w:tcPr>
            <w:tcW w:w="0" w:type="auto"/>
            <w:tcBorders>
              <w:top w:val="single" w:sz="8" w:space="0" w:color="FFFFFF"/>
              <w:left w:val="single" w:sz="8" w:space="0" w:color="004B88"/>
              <w:bottom w:val="single" w:sz="8" w:space="0" w:color="000000"/>
              <w:right w:val="single" w:sz="8" w:space="0" w:color="004B88"/>
            </w:tcBorders>
            <w:tcMar>
              <w:top w:w="100" w:type="dxa"/>
              <w:left w:w="100" w:type="dxa"/>
              <w:bottom w:w="100" w:type="dxa"/>
              <w:right w:w="100" w:type="dxa"/>
            </w:tcMar>
            <w:hideMark/>
          </w:tcPr>
          <w:p w14:paraId="0770AE13"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08D2BE56"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rPr>
              <w:t>Work flexibly to undertake such other reasonable duties and responsibilities</w:t>
            </w:r>
          </w:p>
        </w:tc>
      </w:tr>
      <w:tr w:rsidR="00C34719" w:rsidRPr="00C34719" w14:paraId="489507DB" w14:textId="77777777" w:rsidTr="00C34719">
        <w:trPr>
          <w:trHeight w:val="440"/>
        </w:trPr>
        <w:tc>
          <w:tcPr>
            <w:tcW w:w="0" w:type="auto"/>
            <w:gridSpan w:val="2"/>
            <w:tcBorders>
              <w:top w:val="single" w:sz="8" w:space="0" w:color="000000"/>
              <w:left w:val="single" w:sz="8" w:space="0" w:color="004B88"/>
              <w:bottom w:val="single" w:sz="8" w:space="0" w:color="004B88"/>
              <w:right w:val="single" w:sz="8" w:space="0" w:color="004B88"/>
            </w:tcBorders>
            <w:tcMar>
              <w:top w:w="100" w:type="dxa"/>
              <w:left w:w="100" w:type="dxa"/>
              <w:bottom w:w="100" w:type="dxa"/>
              <w:right w:w="100" w:type="dxa"/>
            </w:tcMar>
            <w:hideMark/>
          </w:tcPr>
          <w:p w14:paraId="055571F1"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Please note that this job description does not constitute a ‘term and condition of employment’. It is provided only as a guide to assist an individual in the performance of the job and is not included to be an inflexible list of tasks.</w:t>
            </w:r>
          </w:p>
          <w:p w14:paraId="3A00E48C" w14:textId="77777777" w:rsidR="00C34719" w:rsidRPr="00C34719" w:rsidRDefault="00C34719" w:rsidP="00C34719">
            <w:pPr>
              <w:spacing w:line="240" w:lineRule="auto"/>
              <w:rPr>
                <w:rFonts w:ascii="Times New Roman" w:eastAsia="Times New Roman" w:hAnsi="Times New Roman" w:cs="Times New Roman"/>
                <w:color w:val="auto"/>
              </w:rPr>
            </w:pPr>
          </w:p>
          <w:p w14:paraId="4355C639" w14:textId="77777777" w:rsidR="00C34719" w:rsidRDefault="00C34719" w:rsidP="00C34719">
            <w:pPr>
              <w:spacing w:line="240" w:lineRule="auto"/>
              <w:rPr>
                <w:rFonts w:eastAsia="Times New Roman"/>
                <w:color w:val="004888"/>
              </w:rPr>
            </w:pPr>
            <w:r w:rsidRPr="00C34719">
              <w:rPr>
                <w:rFonts w:eastAsia="Times New Roman"/>
                <w:color w:val="004888"/>
              </w:rPr>
              <w:t>The Citizens Advice Service is a fast-moving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p w14:paraId="4F4C98F6" w14:textId="4E9849D8" w:rsidR="000D7074" w:rsidRPr="00C34719" w:rsidRDefault="000D7074" w:rsidP="00C34719">
            <w:pPr>
              <w:spacing w:line="240" w:lineRule="auto"/>
              <w:rPr>
                <w:rFonts w:ascii="Times New Roman" w:eastAsia="Times New Roman" w:hAnsi="Times New Roman" w:cs="Times New Roman"/>
                <w:color w:val="auto"/>
              </w:rPr>
            </w:pPr>
          </w:p>
        </w:tc>
      </w:tr>
    </w:tbl>
    <w:p w14:paraId="1E2E3A77" w14:textId="2DB4843B" w:rsidR="00DE23A1" w:rsidRDefault="00DE23A1"/>
    <w:p w14:paraId="0141843C" w14:textId="77D00802" w:rsidR="00C54B2D" w:rsidRDefault="00C54B2D"/>
    <w:p w14:paraId="02D03156" w14:textId="0801666B" w:rsidR="00C54B2D" w:rsidRDefault="00C54B2D"/>
    <w:p w14:paraId="38C2D6DD" w14:textId="25B9AB67" w:rsidR="00C54B2D" w:rsidRDefault="00C54B2D"/>
    <w:p w14:paraId="5EF151C7" w14:textId="6ADB2472" w:rsidR="00C54B2D" w:rsidRDefault="00C54B2D"/>
    <w:p w14:paraId="22E2F1FA" w14:textId="5EF2EF41" w:rsidR="00A20D96" w:rsidRDefault="00120E81">
      <w:pPr>
        <w:pStyle w:val="Heading2"/>
      </w:pPr>
      <w:bookmarkStart w:id="15" w:name="_8i9qyeg6sqj4" w:colFirst="0" w:colLast="0"/>
      <w:bookmarkEnd w:id="15"/>
      <w:r>
        <w:rPr>
          <w:b/>
          <w:bCs/>
          <w:sz w:val="40"/>
          <w:szCs w:val="40"/>
        </w:rPr>
        <w:lastRenderedPageBreak/>
        <w:t>P</w:t>
      </w:r>
      <w:r w:rsidR="00A04ADB" w:rsidRPr="00A20D96">
        <w:rPr>
          <w:b/>
          <w:bCs/>
          <w:sz w:val="40"/>
          <w:szCs w:val="40"/>
        </w:rPr>
        <w:t xml:space="preserve">erson </w:t>
      </w:r>
      <w:r w:rsidR="00FB1CE4" w:rsidRPr="00A20D96">
        <w:rPr>
          <w:b/>
          <w:bCs/>
          <w:sz w:val="40"/>
          <w:szCs w:val="40"/>
        </w:rPr>
        <w:t>S</w:t>
      </w:r>
      <w:r w:rsidR="00A04ADB" w:rsidRPr="00A20D96">
        <w:rPr>
          <w:b/>
          <w:bCs/>
          <w:sz w:val="40"/>
          <w:szCs w:val="40"/>
        </w:rPr>
        <w:t>pecification</w:t>
      </w:r>
      <w:r w:rsidR="00A20D96">
        <w:t xml:space="preserve"> </w:t>
      </w:r>
    </w:p>
    <w:p w14:paraId="2684D28C" w14:textId="39FFBC2E" w:rsidR="00C35BAB" w:rsidRDefault="00BE06AC" w:rsidP="00A20D96">
      <w:pPr>
        <w:pStyle w:val="NoSpacing"/>
      </w:pPr>
      <w:r w:rsidRPr="00BE06AC">
        <w:t xml:space="preserve">(all criteria are </w:t>
      </w:r>
      <w:r w:rsidRPr="00BE06AC">
        <w:rPr>
          <w:u w:val="single"/>
        </w:rPr>
        <w:t>essential</w:t>
      </w:r>
      <w:r w:rsidRPr="00BE06AC">
        <w:t xml:space="preserve"> unless otherwise indicated)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3"/>
      </w:tblGrid>
      <w:tr w:rsidR="00AF5766" w:rsidRPr="00130899" w14:paraId="7643B9C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1CCDA1CC" w14:textId="77777777" w:rsidR="00AF5766" w:rsidRPr="00130899" w:rsidRDefault="00AF5766" w:rsidP="00FB1CE4">
            <w:pPr>
              <w:pStyle w:val="NoSpacing"/>
              <w:rPr>
                <w:bCs/>
              </w:rPr>
            </w:pPr>
            <w:r w:rsidRPr="00130899">
              <w:rPr>
                <w:b/>
                <w:bCs/>
                <w:color w:val="FFFFFF" w:themeColor="background1"/>
              </w:rPr>
              <w:t xml:space="preserve">Experience </w:t>
            </w:r>
            <w:r w:rsidRPr="00130899">
              <w:rPr>
                <w:bCs/>
                <w:color w:val="FFFFFF" w:themeColor="background1"/>
              </w:rPr>
              <w:t>(through paid or voluntary work)</w:t>
            </w:r>
          </w:p>
        </w:tc>
      </w:tr>
      <w:tr w:rsidR="00BD240F" w:rsidRPr="00130899" w14:paraId="77FCEC3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FD70C39" w14:textId="1E1D2478" w:rsidR="00BD240F" w:rsidRPr="00130899" w:rsidRDefault="00BD240F" w:rsidP="00BD240F">
            <w:pPr>
              <w:pStyle w:val="NoSpacing"/>
            </w:pPr>
            <w:r w:rsidRPr="00130899">
              <w:t xml:space="preserve">Experience of delivering </w:t>
            </w:r>
            <w:r>
              <w:t xml:space="preserve">welfare benefit </w:t>
            </w:r>
            <w:r w:rsidRPr="00130899">
              <w:t>advice in a social welfare context (desirable)</w:t>
            </w:r>
          </w:p>
        </w:tc>
      </w:tr>
      <w:tr w:rsidR="00BD240F" w:rsidRPr="00130899" w14:paraId="72721AFC"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E47B8" w14:textId="2D5D3C25" w:rsidR="00BD240F" w:rsidRPr="00130899" w:rsidRDefault="00BD240F" w:rsidP="00BD240F">
            <w:pPr>
              <w:pStyle w:val="NoSpacing"/>
            </w:pPr>
            <w:r w:rsidRPr="00130899">
              <w:t>Experience of working within an advice and information organisation within the third/ charity sector (desirable)</w:t>
            </w:r>
          </w:p>
        </w:tc>
      </w:tr>
      <w:tr w:rsidR="00BD240F" w:rsidRPr="00130899" w14:paraId="31135CB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601E0A2" w14:textId="56B066D3" w:rsidR="00BD240F" w:rsidRPr="00130899" w:rsidRDefault="00BD240F" w:rsidP="00BD240F">
            <w:pPr>
              <w:pStyle w:val="NoSpacing"/>
            </w:pPr>
            <w:r w:rsidRPr="00BD240F">
              <w:t>Experience of engaging with clients across a range of channels, including webchat and telephone</w:t>
            </w:r>
            <w:r w:rsidR="008E340F">
              <w:t xml:space="preserve"> – sensitive and empower clients</w:t>
            </w:r>
          </w:p>
        </w:tc>
      </w:tr>
      <w:tr w:rsidR="00BD240F" w:rsidRPr="00130899" w14:paraId="36E5A5B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92FB953" w14:textId="1CC416BB" w:rsidR="00BD240F" w:rsidRPr="00130899" w:rsidRDefault="00BD240F" w:rsidP="00BD240F">
            <w:pPr>
              <w:pStyle w:val="NoSpacing"/>
            </w:pPr>
            <w:r w:rsidRPr="00130899">
              <w:t>Experience of flexible working, according to business need, while balancing multiple priorities and managing a high workload</w:t>
            </w:r>
          </w:p>
        </w:tc>
      </w:tr>
      <w:tr w:rsidR="00BD240F" w:rsidRPr="00130899" w14:paraId="70571F64"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487CA1C7" w14:textId="4C349786" w:rsidR="00BD240F" w:rsidRPr="00130899" w:rsidRDefault="00BD240F" w:rsidP="00BD240F">
            <w:pPr>
              <w:pStyle w:val="NoSpacing"/>
            </w:pPr>
            <w:r w:rsidRPr="009A78D6">
              <w:t>Experience of flexible working according to business demand</w:t>
            </w:r>
          </w:p>
        </w:tc>
      </w:tr>
      <w:tr w:rsidR="00BD240F" w:rsidRPr="00130899" w14:paraId="7248DEE7"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E3E2CC9" w14:textId="18A5C82C" w:rsidR="00BD240F" w:rsidRPr="00130899" w:rsidRDefault="00BD240F" w:rsidP="00BD240F">
            <w:pPr>
              <w:pStyle w:val="NoSpacing"/>
            </w:pPr>
            <w:r w:rsidRPr="009A78D6">
              <w:t>Experience of communicating effectively, both orally and in writing, with a wide range of people</w:t>
            </w:r>
          </w:p>
        </w:tc>
      </w:tr>
      <w:tr w:rsidR="00BD240F" w:rsidRPr="00130899" w14:paraId="611E72C9"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4489F92" w14:textId="115C296F" w:rsidR="00BD240F" w:rsidRPr="00130899" w:rsidRDefault="00BD240F" w:rsidP="00BD240F">
            <w:pPr>
              <w:pStyle w:val="NoSpacing"/>
            </w:pPr>
            <w:r w:rsidRPr="00BD240F">
              <w:t>Experience of accurately drafting letters, reports and complex applications and presenting work in a clear layout (desirable)</w:t>
            </w:r>
          </w:p>
        </w:tc>
      </w:tr>
      <w:tr w:rsidR="00BD240F" w:rsidRPr="00130899" w14:paraId="1B8E046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31EB448C" w14:textId="77777777" w:rsidR="00BD240F" w:rsidRPr="00130899" w:rsidRDefault="00BD240F" w:rsidP="00BD240F">
            <w:pPr>
              <w:pStyle w:val="NoSpacing"/>
              <w:rPr>
                <w:b/>
                <w:bCs/>
              </w:rPr>
            </w:pPr>
            <w:r w:rsidRPr="00130899">
              <w:rPr>
                <w:b/>
                <w:bCs/>
                <w:color w:val="FFFFFF" w:themeColor="background1"/>
              </w:rPr>
              <w:t xml:space="preserve">Knowledge and Understanding </w:t>
            </w:r>
          </w:p>
        </w:tc>
      </w:tr>
      <w:tr w:rsidR="00BD240F" w:rsidRPr="00130899" w14:paraId="785AC572"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4C816C" w14:textId="504BBFD1" w:rsidR="00BD240F" w:rsidRPr="00130899" w:rsidRDefault="00BD240F" w:rsidP="00BD240F">
            <w:pPr>
              <w:pStyle w:val="NoSpacing"/>
            </w:pPr>
            <w:r w:rsidRPr="00130899">
              <w:t>Demonstrable understanding and awareness of the relationship between</w:t>
            </w:r>
            <w:r>
              <w:t xml:space="preserve"> welfare benefits </w:t>
            </w:r>
            <w:r w:rsidRPr="00130899">
              <w:t>and other areas of Social Welfare Law (desirable)</w:t>
            </w:r>
          </w:p>
        </w:tc>
      </w:tr>
      <w:tr w:rsidR="00BD240F" w:rsidRPr="00130899" w14:paraId="5123082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90A0BFE" w14:textId="3D1C434F" w:rsidR="00BD240F" w:rsidRPr="00130899" w:rsidRDefault="00BD240F" w:rsidP="00BD240F">
            <w:pPr>
              <w:pStyle w:val="NoSpacing"/>
            </w:pPr>
            <w:r w:rsidRPr="00FD0049">
              <w:t>Demonstrable understanding of Universal Credit</w:t>
            </w:r>
          </w:p>
        </w:tc>
      </w:tr>
      <w:tr w:rsidR="00BD240F" w:rsidRPr="00130899" w14:paraId="1647B15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9CC1B7F" w14:textId="716B5B9D" w:rsidR="00BD240F" w:rsidRPr="00130899" w:rsidRDefault="00BD240F" w:rsidP="00BD240F">
            <w:pPr>
              <w:pStyle w:val="NoSpacing"/>
            </w:pPr>
            <w:r w:rsidRPr="00FD0049">
              <w:t>Literate and numerate to the level required by the tasks</w:t>
            </w:r>
          </w:p>
        </w:tc>
      </w:tr>
      <w:tr w:rsidR="00BD240F" w:rsidRPr="00130899" w14:paraId="6E62917F"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55AD249D" w14:textId="4610713D" w:rsidR="00BD240F" w:rsidRPr="00130899" w:rsidRDefault="00BD240F" w:rsidP="00BD240F">
            <w:pPr>
              <w:pStyle w:val="NoSpacing"/>
            </w:pPr>
            <w:r w:rsidRPr="00130899">
              <w:t>A thorough understanding of professional boundaries and the issues surrounding confidentiality</w:t>
            </w:r>
            <w:r w:rsidR="009C0655">
              <w:t>, d</w:t>
            </w:r>
            <w:r w:rsidRPr="00130899">
              <w:t>ata protection</w:t>
            </w:r>
            <w:r w:rsidR="009C0655">
              <w:t xml:space="preserve"> and information assurance</w:t>
            </w:r>
          </w:p>
        </w:tc>
      </w:tr>
      <w:tr w:rsidR="00BD240F" w:rsidRPr="00130899" w14:paraId="6454EC28"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47FD28BF" w14:textId="77777777" w:rsidR="00BD240F" w:rsidRPr="00130899" w:rsidRDefault="00BD240F" w:rsidP="00BD240F">
            <w:pPr>
              <w:pStyle w:val="NoSpacing"/>
              <w:rPr>
                <w:b/>
                <w:bCs/>
              </w:rPr>
            </w:pPr>
            <w:r w:rsidRPr="00130899">
              <w:rPr>
                <w:b/>
                <w:bCs/>
                <w:color w:val="FFFFFF" w:themeColor="background1"/>
              </w:rPr>
              <w:t>Qualifications and Training</w:t>
            </w:r>
          </w:p>
        </w:tc>
      </w:tr>
      <w:tr w:rsidR="00BD240F" w:rsidRPr="00130899" w14:paraId="5B8377FA"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4A900F7" w14:textId="32E6B1D1" w:rsidR="00BD240F" w:rsidRPr="00130899" w:rsidRDefault="00BD240F" w:rsidP="00BD240F">
            <w:pPr>
              <w:pStyle w:val="NoSpacing"/>
            </w:pPr>
            <w:r w:rsidRPr="00130899">
              <w:t>A commitment to continuous professional development (CPD), including a willingness to develop knowledge and skills in required areas</w:t>
            </w:r>
          </w:p>
        </w:tc>
      </w:tr>
      <w:tr w:rsidR="00BD240F" w:rsidRPr="00130899" w14:paraId="3B1CE6F1"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D9E8D75" w14:textId="77777777" w:rsidR="00BD240F" w:rsidRPr="00130899" w:rsidRDefault="00BD240F" w:rsidP="00BD240F">
            <w:pPr>
              <w:pStyle w:val="NoSpacing"/>
              <w:rPr>
                <w:b/>
                <w:bCs/>
              </w:rPr>
            </w:pPr>
            <w:r w:rsidRPr="00130899">
              <w:rPr>
                <w:b/>
                <w:bCs/>
                <w:color w:val="FFFFFF" w:themeColor="background1"/>
              </w:rPr>
              <w:t>Skills and Abilities</w:t>
            </w:r>
          </w:p>
        </w:tc>
      </w:tr>
      <w:tr w:rsidR="006E14EC" w:rsidRPr="00130899" w14:paraId="351E8C73"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3007F40" w14:textId="5E2D86B5" w:rsidR="006E14EC" w:rsidRPr="00130899" w:rsidRDefault="006E14EC" w:rsidP="00BD240F">
            <w:pPr>
              <w:pStyle w:val="NoSpacing"/>
              <w:rPr>
                <w:bCs/>
              </w:rPr>
            </w:pPr>
            <w:r w:rsidRPr="00130899">
              <w:rPr>
                <w:bCs/>
              </w:rPr>
              <w:t>Ability to interpret regulations and explain them to clients and colleagues and to produce clear advice and empowerment</w:t>
            </w:r>
          </w:p>
        </w:tc>
      </w:tr>
      <w:tr w:rsidR="006E14EC" w:rsidRPr="00130899" w14:paraId="579258D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81D4FFC" w14:textId="7B9B027D" w:rsidR="006E14EC" w:rsidRPr="00130899" w:rsidRDefault="006E14EC" w:rsidP="00BD240F">
            <w:pPr>
              <w:pStyle w:val="NoSpacing"/>
              <w:rPr>
                <w:bCs/>
              </w:rPr>
            </w:pPr>
            <w:r w:rsidRPr="00130899">
              <w:rPr>
                <w:bCs/>
              </w:rPr>
              <w:t>Ability to work on own initiative, proactively manage a varied workload, ensuring deadlines are met</w:t>
            </w:r>
          </w:p>
        </w:tc>
      </w:tr>
      <w:tr w:rsidR="006E14EC" w:rsidRPr="00130899" w14:paraId="2552200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BA04AD" w14:textId="400DD3E1" w:rsidR="006E14EC" w:rsidRPr="00130899" w:rsidRDefault="006E14EC" w:rsidP="00BD240F">
            <w:pPr>
              <w:pStyle w:val="NoSpacing"/>
              <w:rPr>
                <w:bCs/>
              </w:rPr>
            </w:pPr>
            <w:r w:rsidRPr="00130899">
              <w:t>Ability to contribute as a member of the team but also work on own initiative and without close supervision</w:t>
            </w:r>
          </w:p>
        </w:tc>
      </w:tr>
      <w:tr w:rsidR="006E14EC" w:rsidRPr="00130899" w14:paraId="528E8A0F"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43CFBA4" w14:textId="35B34326" w:rsidR="006E14EC" w:rsidRPr="00130899" w:rsidRDefault="006E14EC" w:rsidP="00BD240F">
            <w:pPr>
              <w:pStyle w:val="NoSpacing"/>
              <w:rPr>
                <w:bCs/>
              </w:rPr>
            </w:pPr>
            <w:r w:rsidRPr="006E14EC">
              <w:rPr>
                <w:bCs/>
              </w:rPr>
              <w:lastRenderedPageBreak/>
              <w:t>Effective written and verbal communication skills, including the ability to deal appropriately with a range of people via face-to-face, telephone and digital communication methods</w:t>
            </w:r>
          </w:p>
        </w:tc>
      </w:tr>
      <w:tr w:rsidR="00BD240F" w:rsidRPr="00130899" w14:paraId="6A3EDC8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CAB1484" w14:textId="53A84751" w:rsidR="00BD240F" w:rsidRPr="00130899" w:rsidRDefault="006E14EC" w:rsidP="00BD240F">
            <w:pPr>
              <w:pStyle w:val="NoSpacing"/>
              <w:rPr>
                <w:bCs/>
              </w:rPr>
            </w:pPr>
            <w:r w:rsidRPr="006E14EC">
              <w:rPr>
                <w:bCs/>
              </w:rPr>
              <w:t>The ability and willingness to liaise with outside agencies, and build effective working relationships with local and regional partners</w:t>
            </w:r>
          </w:p>
        </w:tc>
      </w:tr>
      <w:tr w:rsidR="00BD240F" w:rsidRPr="00130899" w14:paraId="059B13A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38021BD" w14:textId="5FE54DDD" w:rsidR="00BD240F" w:rsidRPr="00130899" w:rsidRDefault="00BD240F" w:rsidP="00BD240F">
            <w:pPr>
              <w:pStyle w:val="NoSpacing"/>
              <w:rPr>
                <w:bCs/>
              </w:rPr>
            </w:pPr>
            <w:r w:rsidRPr="00130899">
              <w:rPr>
                <w:bCs/>
              </w:rPr>
              <w:t>Excellent verbal, written &amp; numerical skills</w:t>
            </w:r>
          </w:p>
        </w:tc>
      </w:tr>
      <w:tr w:rsidR="004329EE" w:rsidRPr="00130899" w14:paraId="6854752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5BB951D" w14:textId="0B1FC139" w:rsidR="004329EE" w:rsidRPr="00130899" w:rsidRDefault="004329EE" w:rsidP="00BD240F">
            <w:pPr>
              <w:pStyle w:val="NoSpacing"/>
              <w:rPr>
                <w:bCs/>
              </w:rPr>
            </w:pPr>
            <w:r>
              <w:rPr>
                <w:rFonts w:eastAsia="Times New Roman"/>
                <w:color w:val="1F497D" w:themeColor="text2"/>
              </w:rPr>
              <w:t>Willingness and ability to commit to a rota within the required service delivery hours</w:t>
            </w:r>
          </w:p>
        </w:tc>
      </w:tr>
      <w:tr w:rsidR="00BD240F" w:rsidRPr="00130899" w14:paraId="3B5A8C72"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F6076BD" w14:textId="77777777" w:rsidR="00BD240F" w:rsidRPr="00130899" w:rsidRDefault="00BD240F" w:rsidP="00BD240F">
            <w:pPr>
              <w:pStyle w:val="NoSpacing"/>
              <w:rPr>
                <w:b/>
                <w:bCs/>
              </w:rPr>
            </w:pPr>
            <w:r w:rsidRPr="00130899">
              <w:rPr>
                <w:b/>
                <w:bCs/>
                <w:color w:val="FFFFFF" w:themeColor="background1"/>
              </w:rPr>
              <w:t>Additional Factors</w:t>
            </w:r>
          </w:p>
        </w:tc>
      </w:tr>
      <w:tr w:rsidR="00BD240F" w:rsidRPr="00130899" w14:paraId="1DED84D7"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1CF0487" w14:textId="3E514997" w:rsidR="00BD240F" w:rsidRPr="00130899" w:rsidRDefault="00BD240F" w:rsidP="00BD240F">
            <w:pPr>
              <w:pStyle w:val="NoSpacing"/>
              <w:rPr>
                <w:bCs/>
              </w:rPr>
            </w:pPr>
            <w:r w:rsidRPr="00130899">
              <w:t>Ability and willingness to work as part of a team and a commitment to collective team responsibility</w:t>
            </w:r>
          </w:p>
        </w:tc>
      </w:tr>
      <w:tr w:rsidR="00BD240F" w:rsidRPr="00130899" w14:paraId="36EE8D11"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B278A38" w14:textId="4F810CBB" w:rsidR="00BD240F" w:rsidRPr="00130899" w:rsidRDefault="00BD240F" w:rsidP="00BD240F">
            <w:pPr>
              <w:pStyle w:val="NoSpacing"/>
              <w:rPr>
                <w:bCs/>
              </w:rPr>
            </w:pPr>
            <w:r w:rsidRPr="00130899">
              <w:t>Understanding of, and commitment to, the aims and principles of the Citizens Service in which equality and diversity is embedded throughout</w:t>
            </w:r>
          </w:p>
        </w:tc>
      </w:tr>
      <w:tr w:rsidR="00BD240F" w:rsidRPr="00130899" w14:paraId="32D351E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94907" w14:textId="1CA6BD44" w:rsidR="00BD240F" w:rsidRPr="00130899" w:rsidRDefault="00BD240F" w:rsidP="00BD240F">
            <w:pPr>
              <w:pStyle w:val="NoSpacing"/>
              <w:rPr>
                <w:bCs/>
              </w:rPr>
            </w:pPr>
            <w:r w:rsidRPr="00130899">
              <w:t xml:space="preserve">Proven ability to use </w:t>
            </w:r>
            <w:proofErr w:type="gramStart"/>
            <w:r w:rsidRPr="00130899">
              <w:t>cloud based</w:t>
            </w:r>
            <w:proofErr w:type="gramEnd"/>
            <w:r w:rsidRPr="00130899">
              <w:t xml:space="preserve"> systems and IT packages, including, word processing, spreadsheets and email (maintain one or more electronic diary/diaries), and the ability to use or learn to use other packages as necessary</w:t>
            </w:r>
          </w:p>
        </w:tc>
      </w:tr>
      <w:tr w:rsidR="00BD240F" w:rsidRPr="00130899" w14:paraId="389E5FA6"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6B493FE" w14:textId="328DB29C" w:rsidR="00BD240F" w:rsidRPr="00130899" w:rsidRDefault="00BD240F" w:rsidP="00BD240F">
            <w:pPr>
              <w:pStyle w:val="NoSpacing"/>
              <w:rPr>
                <w:bCs/>
              </w:rPr>
            </w:pPr>
            <w:r w:rsidRPr="00130899">
              <w:t>Commitment to continual professional development, including a willingness to develop knowledge and skills in advice topics</w:t>
            </w:r>
          </w:p>
        </w:tc>
      </w:tr>
      <w:tr w:rsidR="00BD240F" w:rsidRPr="00130899" w14:paraId="66ED519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935904B" w14:textId="6B0F3DAA" w:rsidR="00BD240F" w:rsidRPr="00130899" w:rsidRDefault="00BD240F" w:rsidP="00BD240F">
            <w:pPr>
              <w:pStyle w:val="NoSpacing"/>
              <w:rPr>
                <w:bCs/>
              </w:rPr>
            </w:pPr>
            <w:r w:rsidRPr="00130899">
              <w:t>Awareness that Citizens Advice clients are at the heart of everything we do</w:t>
            </w:r>
          </w:p>
        </w:tc>
      </w:tr>
    </w:tbl>
    <w:p w14:paraId="66C33F82" w14:textId="6B684926" w:rsidR="00FB1CE4" w:rsidRDefault="00FB1CE4" w:rsidP="00FB1CE4">
      <w:pPr>
        <w:pStyle w:val="NoSpacing"/>
      </w:pPr>
      <w:bookmarkStart w:id="16" w:name="_u6saz6doobvd" w:colFirst="0" w:colLast="0"/>
      <w:bookmarkStart w:id="17" w:name="_vg97m0ndgi3t" w:colFirst="0" w:colLast="0"/>
      <w:bookmarkEnd w:id="16"/>
      <w:bookmarkEnd w:id="17"/>
    </w:p>
    <w:p w14:paraId="316508E6" w14:textId="4ED1C65A" w:rsidR="00C35BAB" w:rsidRDefault="00A04ADB">
      <w:pPr>
        <w:pStyle w:val="Heading1"/>
      </w:pPr>
      <w:r>
        <w:t>What we give our staff</w:t>
      </w:r>
    </w:p>
    <w:p w14:paraId="0C132CA9" w14:textId="77777777" w:rsidR="00C35BAB" w:rsidRDefault="00A04ADB">
      <w:r>
        <w:t>We value the people who work here - and we show that in what we offer. As well as things like annual leave and our workplace pension, working at Citizens Advice means getting access to many benefits.</w:t>
      </w:r>
    </w:p>
    <w:p w14:paraId="70F6001A" w14:textId="2A840F9A" w:rsidR="00C35BAB" w:rsidRDefault="00000000" w:rsidP="00B2639B">
      <w:pPr>
        <w:numPr>
          <w:ilvl w:val="0"/>
          <w:numId w:val="1"/>
        </w:numPr>
      </w:pPr>
      <w:hyperlink r:id="rId17">
        <w:r w:rsidR="00A04ADB">
          <w:rPr>
            <w:color w:val="1155CC"/>
            <w:u w:val="single"/>
          </w:rPr>
          <w:t>Citizens Advice Bury &amp; Bolton employee benefits package</w:t>
        </w:r>
      </w:hyperlink>
    </w:p>
    <w:p w14:paraId="286EC86D" w14:textId="77777777" w:rsidR="00C35BAB" w:rsidRDefault="00A04ADB">
      <w:pPr>
        <w:pStyle w:val="Heading1"/>
      </w:pPr>
      <w:bookmarkStart w:id="18" w:name="_jiofhptoy3aa" w:colFirst="0" w:colLast="0"/>
      <w:bookmarkEnd w:id="18"/>
      <w:r>
        <w:t>Equality and diversity at Citizens Advice</w:t>
      </w:r>
    </w:p>
    <w:p w14:paraId="3D0BD57D" w14:textId="77777777" w:rsidR="00C35BAB" w:rsidRDefault="00A04ADB">
      <w:r>
        <w:t>We are fully committed to stand up and speak up for those who face inequality and disadvantage. We want this to be reflected in the diversity of the people who work for us.</w:t>
      </w:r>
      <w:r>
        <w:br/>
      </w:r>
      <w:r>
        <w:br/>
        <w:t xml:space="preserve">To help us achieve this, we aim to make our recruitment process as fair as it can </w:t>
      </w:r>
      <w:r>
        <w:lastRenderedPageBreak/>
        <w:t>be. We also offer support to disabled candidates to make sure no one loses out on a role because of their condition.</w:t>
      </w:r>
      <w:r>
        <w:br/>
      </w:r>
      <w:r>
        <w:br/>
      </w:r>
      <w:r>
        <w:rPr>
          <w:b/>
        </w:rPr>
        <w:t>We judge the application, not the person.</w:t>
      </w:r>
      <w:r>
        <w:t xml:space="preserve"> The selection panel won’t see your personal details. This makes sure each person’s response is judged on its merits and not on their background.</w:t>
      </w:r>
      <w:r>
        <w:br/>
      </w:r>
      <w:r>
        <w:br/>
        <w:t xml:space="preserve">Our commitment to equality runs through everything we do - read the </w:t>
      </w:r>
      <w:hyperlink r:id="rId18">
        <w:r>
          <w:rPr>
            <w:color w:val="1155CC"/>
            <w:u w:val="single"/>
          </w:rPr>
          <w:t>Citizens Advice Stand up for Equality Strateg</w:t>
        </w:r>
      </w:hyperlink>
      <w:r>
        <w:t>y to find out more.</w:t>
      </w:r>
    </w:p>
    <w:p w14:paraId="3B97A2A8" w14:textId="77777777" w:rsidR="00C35BAB" w:rsidRDefault="00A04ADB">
      <w:pPr>
        <w:pStyle w:val="Heading1"/>
      </w:pPr>
      <w:bookmarkStart w:id="19" w:name="_t5cga12f3f7f" w:colFirst="0" w:colLast="0"/>
      <w:bookmarkEnd w:id="19"/>
      <w:r>
        <w:t>Additional information</w:t>
      </w:r>
    </w:p>
    <w:p w14:paraId="4347CB84" w14:textId="10C71B32" w:rsidR="00C35BAB" w:rsidRDefault="00A04ADB">
      <w:r>
        <w:t>Please see</w:t>
      </w:r>
      <w:r w:rsidR="00F0239C">
        <w:t xml:space="preserve"> t</w:t>
      </w:r>
      <w:r>
        <w:t>he</w:t>
      </w:r>
      <w:r w:rsidR="00F0239C">
        <w:t xml:space="preserve"> </w:t>
      </w:r>
      <w:hyperlink r:id="rId19">
        <w:r>
          <w:rPr>
            <w:color w:val="1155CC"/>
            <w:u w:val="single"/>
          </w:rPr>
          <w:t>CABB website</w:t>
        </w:r>
      </w:hyperlink>
      <w:r w:rsidR="00F0239C">
        <w:t xml:space="preserve"> </w:t>
      </w:r>
      <w:r>
        <w:t>for information on the following:</w:t>
      </w:r>
    </w:p>
    <w:p w14:paraId="3457618B" w14:textId="77777777" w:rsidR="00C35BAB" w:rsidRDefault="00A04ADB">
      <w:pPr>
        <w:numPr>
          <w:ilvl w:val="0"/>
          <w:numId w:val="3"/>
        </w:numPr>
      </w:pPr>
      <w:r>
        <w:t>Disability</w:t>
      </w:r>
    </w:p>
    <w:p w14:paraId="1745DC21" w14:textId="77777777" w:rsidR="00C35BAB" w:rsidRDefault="00A04ADB">
      <w:pPr>
        <w:numPr>
          <w:ilvl w:val="0"/>
          <w:numId w:val="3"/>
        </w:numPr>
      </w:pPr>
      <w:r>
        <w:t xml:space="preserve">Entitlement to work in the </w:t>
      </w:r>
      <w:proofErr w:type="gramStart"/>
      <w:r>
        <w:t>UK</w:t>
      </w:r>
      <w:proofErr w:type="gramEnd"/>
    </w:p>
    <w:p w14:paraId="6E1A8E2A" w14:textId="77777777" w:rsidR="00C35BAB" w:rsidRDefault="00A04ADB">
      <w:pPr>
        <w:numPr>
          <w:ilvl w:val="0"/>
          <w:numId w:val="3"/>
        </w:numPr>
      </w:pPr>
      <w:r>
        <w:t>Diversity monitoring</w:t>
      </w:r>
    </w:p>
    <w:p w14:paraId="0BCCD999" w14:textId="77777777" w:rsidR="00C35BAB" w:rsidRDefault="00A04ADB">
      <w:pPr>
        <w:numPr>
          <w:ilvl w:val="0"/>
          <w:numId w:val="3"/>
        </w:numPr>
      </w:pPr>
      <w:r>
        <w:t>GDPR: How we will use your information</w:t>
      </w:r>
    </w:p>
    <w:p w14:paraId="4CC46B45" w14:textId="77777777" w:rsidR="00C35BAB" w:rsidRDefault="00A04ADB">
      <w:pPr>
        <w:numPr>
          <w:ilvl w:val="0"/>
          <w:numId w:val="3"/>
        </w:numPr>
      </w:pPr>
      <w:r>
        <w:t xml:space="preserve">References </w:t>
      </w:r>
    </w:p>
    <w:p w14:paraId="265401BF" w14:textId="77777777" w:rsidR="00C35BAB" w:rsidRDefault="00A04ADB">
      <w:pPr>
        <w:numPr>
          <w:ilvl w:val="0"/>
          <w:numId w:val="3"/>
        </w:numPr>
      </w:pPr>
      <w:r>
        <w:t>Criminal Convictions/DBS</w:t>
      </w:r>
    </w:p>
    <w:p w14:paraId="7BB442EF" w14:textId="63D3E7D4" w:rsidR="002547C1" w:rsidRDefault="002547C1"/>
    <w:p w14:paraId="53719A0A" w14:textId="77777777" w:rsidR="006A012A" w:rsidRDefault="006A012A"/>
    <w:p w14:paraId="79AF24B1" w14:textId="7A06D275" w:rsidR="00C35BAB" w:rsidRDefault="00A04ADB">
      <w:r>
        <w:t xml:space="preserve">We wish you every success in your </w:t>
      </w:r>
      <w:r w:rsidR="00BA44C4">
        <w:t>application and</w:t>
      </w:r>
      <w:r>
        <w:t xml:space="preserve"> thank you for taking the time to consider joining us.</w:t>
      </w:r>
    </w:p>
    <w:sectPr w:rsidR="00C35BAB">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1B3C" w14:textId="77777777" w:rsidR="00107BD8" w:rsidRDefault="00107BD8">
      <w:pPr>
        <w:spacing w:line="240" w:lineRule="auto"/>
      </w:pPr>
      <w:r>
        <w:separator/>
      </w:r>
    </w:p>
  </w:endnote>
  <w:endnote w:type="continuationSeparator" w:id="0">
    <w:p w14:paraId="02D49B60" w14:textId="77777777" w:rsidR="00107BD8" w:rsidRDefault="00107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B14" w14:textId="77777777" w:rsidR="00A04ADB" w:rsidRDefault="00A04ADB">
    <w:pPr>
      <w:jc w:val="right"/>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784C" w14:textId="77777777" w:rsidR="00107BD8" w:rsidRDefault="00107BD8">
      <w:pPr>
        <w:spacing w:line="240" w:lineRule="auto"/>
      </w:pPr>
      <w:r>
        <w:separator/>
      </w:r>
    </w:p>
  </w:footnote>
  <w:footnote w:type="continuationSeparator" w:id="0">
    <w:p w14:paraId="2AB7DC58" w14:textId="77777777" w:rsidR="00107BD8" w:rsidRDefault="00107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742" w14:textId="77777777" w:rsidR="00A04ADB" w:rsidRDefault="00A0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A61"/>
    <w:multiLevelType w:val="multilevel"/>
    <w:tmpl w:val="B8D4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175B"/>
    <w:multiLevelType w:val="multilevel"/>
    <w:tmpl w:val="5964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5FD2"/>
    <w:multiLevelType w:val="hybridMultilevel"/>
    <w:tmpl w:val="73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C2C30"/>
    <w:multiLevelType w:val="hybridMultilevel"/>
    <w:tmpl w:val="D7DC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662B9"/>
    <w:multiLevelType w:val="multilevel"/>
    <w:tmpl w:val="56E8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6266E1"/>
    <w:multiLevelType w:val="multilevel"/>
    <w:tmpl w:val="2B7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93443F"/>
    <w:multiLevelType w:val="multilevel"/>
    <w:tmpl w:val="C140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D2C25"/>
    <w:multiLevelType w:val="multilevel"/>
    <w:tmpl w:val="85B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3172C6"/>
    <w:multiLevelType w:val="multilevel"/>
    <w:tmpl w:val="C630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8338EE"/>
    <w:multiLevelType w:val="hybridMultilevel"/>
    <w:tmpl w:val="9B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50179"/>
    <w:multiLevelType w:val="hybridMultilevel"/>
    <w:tmpl w:val="5B4C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6098">
    <w:abstractNumId w:val="8"/>
  </w:num>
  <w:num w:numId="2" w16cid:durableId="71006333">
    <w:abstractNumId w:val="5"/>
  </w:num>
  <w:num w:numId="3" w16cid:durableId="451174739">
    <w:abstractNumId w:val="4"/>
  </w:num>
  <w:num w:numId="4" w16cid:durableId="874972537">
    <w:abstractNumId w:val="0"/>
  </w:num>
  <w:num w:numId="5" w16cid:durableId="1786657175">
    <w:abstractNumId w:val="1"/>
  </w:num>
  <w:num w:numId="6" w16cid:durableId="2003242188">
    <w:abstractNumId w:val="7"/>
  </w:num>
  <w:num w:numId="7" w16cid:durableId="142308884">
    <w:abstractNumId w:val="6"/>
  </w:num>
  <w:num w:numId="8" w16cid:durableId="125584524">
    <w:abstractNumId w:val="9"/>
  </w:num>
  <w:num w:numId="9" w16cid:durableId="2119525028">
    <w:abstractNumId w:val="10"/>
  </w:num>
  <w:num w:numId="10" w16cid:durableId="2054573519">
    <w:abstractNumId w:val="2"/>
  </w:num>
  <w:num w:numId="11" w16cid:durableId="156337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B"/>
    <w:rsid w:val="00004DC9"/>
    <w:rsid w:val="00014FF4"/>
    <w:rsid w:val="00020DB8"/>
    <w:rsid w:val="00025A96"/>
    <w:rsid w:val="00037047"/>
    <w:rsid w:val="0004480F"/>
    <w:rsid w:val="00054F71"/>
    <w:rsid w:val="00063408"/>
    <w:rsid w:val="000706A6"/>
    <w:rsid w:val="00086757"/>
    <w:rsid w:val="000903DA"/>
    <w:rsid w:val="000B5C3A"/>
    <w:rsid w:val="000D7074"/>
    <w:rsid w:val="000E6F3D"/>
    <w:rsid w:val="000F555A"/>
    <w:rsid w:val="00107BD8"/>
    <w:rsid w:val="001158F3"/>
    <w:rsid w:val="00120E81"/>
    <w:rsid w:val="00125815"/>
    <w:rsid w:val="00130899"/>
    <w:rsid w:val="00136EA9"/>
    <w:rsid w:val="00143CE7"/>
    <w:rsid w:val="0015574E"/>
    <w:rsid w:val="00167C82"/>
    <w:rsid w:val="00177027"/>
    <w:rsid w:val="0019453F"/>
    <w:rsid w:val="001B07E1"/>
    <w:rsid w:val="001B5011"/>
    <w:rsid w:val="001C45A9"/>
    <w:rsid w:val="001D27AD"/>
    <w:rsid w:val="001D2EAE"/>
    <w:rsid w:val="001E0324"/>
    <w:rsid w:val="001E401D"/>
    <w:rsid w:val="00220EC2"/>
    <w:rsid w:val="002547C1"/>
    <w:rsid w:val="00267083"/>
    <w:rsid w:val="00274533"/>
    <w:rsid w:val="00280F4D"/>
    <w:rsid w:val="00283337"/>
    <w:rsid w:val="00284329"/>
    <w:rsid w:val="00290123"/>
    <w:rsid w:val="0029133C"/>
    <w:rsid w:val="0029649D"/>
    <w:rsid w:val="002967C3"/>
    <w:rsid w:val="002A0D26"/>
    <w:rsid w:val="002A50DB"/>
    <w:rsid w:val="002B4E83"/>
    <w:rsid w:val="002C5ED8"/>
    <w:rsid w:val="002D0C49"/>
    <w:rsid w:val="002E7F4A"/>
    <w:rsid w:val="0030210B"/>
    <w:rsid w:val="0031020D"/>
    <w:rsid w:val="0033136C"/>
    <w:rsid w:val="0033640B"/>
    <w:rsid w:val="00342CBB"/>
    <w:rsid w:val="00352103"/>
    <w:rsid w:val="003650D0"/>
    <w:rsid w:val="003C430F"/>
    <w:rsid w:val="003D17BD"/>
    <w:rsid w:val="003E64D2"/>
    <w:rsid w:val="00410ACC"/>
    <w:rsid w:val="004329EE"/>
    <w:rsid w:val="00447583"/>
    <w:rsid w:val="00451AC0"/>
    <w:rsid w:val="00460E01"/>
    <w:rsid w:val="004669B1"/>
    <w:rsid w:val="00467961"/>
    <w:rsid w:val="00471EC3"/>
    <w:rsid w:val="004A0513"/>
    <w:rsid w:val="004D5B5D"/>
    <w:rsid w:val="005500C8"/>
    <w:rsid w:val="00563898"/>
    <w:rsid w:val="00572063"/>
    <w:rsid w:val="00575813"/>
    <w:rsid w:val="005832D9"/>
    <w:rsid w:val="00586CF6"/>
    <w:rsid w:val="005875F0"/>
    <w:rsid w:val="005A0B3B"/>
    <w:rsid w:val="005A3A0A"/>
    <w:rsid w:val="005D6166"/>
    <w:rsid w:val="005E101D"/>
    <w:rsid w:val="005E4F44"/>
    <w:rsid w:val="005F2E9B"/>
    <w:rsid w:val="0061577D"/>
    <w:rsid w:val="006164D8"/>
    <w:rsid w:val="0063581E"/>
    <w:rsid w:val="006542F9"/>
    <w:rsid w:val="00666CCE"/>
    <w:rsid w:val="00686DF4"/>
    <w:rsid w:val="006A012A"/>
    <w:rsid w:val="006B10B1"/>
    <w:rsid w:val="006B20E9"/>
    <w:rsid w:val="006B40FB"/>
    <w:rsid w:val="006C59B3"/>
    <w:rsid w:val="006E14EC"/>
    <w:rsid w:val="007221BE"/>
    <w:rsid w:val="00723FE7"/>
    <w:rsid w:val="0075022F"/>
    <w:rsid w:val="00765A46"/>
    <w:rsid w:val="007724F6"/>
    <w:rsid w:val="00774666"/>
    <w:rsid w:val="00792DE3"/>
    <w:rsid w:val="007A58F9"/>
    <w:rsid w:val="007A77EF"/>
    <w:rsid w:val="007C18B3"/>
    <w:rsid w:val="007C2EF2"/>
    <w:rsid w:val="007C5436"/>
    <w:rsid w:val="007E0633"/>
    <w:rsid w:val="007E6291"/>
    <w:rsid w:val="007F07C3"/>
    <w:rsid w:val="007F1F71"/>
    <w:rsid w:val="007F2079"/>
    <w:rsid w:val="007F4C7F"/>
    <w:rsid w:val="007F61B2"/>
    <w:rsid w:val="0080422F"/>
    <w:rsid w:val="00804DD7"/>
    <w:rsid w:val="00882742"/>
    <w:rsid w:val="008B13D2"/>
    <w:rsid w:val="008D39BA"/>
    <w:rsid w:val="008E340F"/>
    <w:rsid w:val="008E4A87"/>
    <w:rsid w:val="009021D2"/>
    <w:rsid w:val="0090400E"/>
    <w:rsid w:val="00910C2B"/>
    <w:rsid w:val="00913B20"/>
    <w:rsid w:val="00927144"/>
    <w:rsid w:val="009601BA"/>
    <w:rsid w:val="0097744C"/>
    <w:rsid w:val="00991821"/>
    <w:rsid w:val="00996395"/>
    <w:rsid w:val="009B3270"/>
    <w:rsid w:val="009B4AE7"/>
    <w:rsid w:val="009C0655"/>
    <w:rsid w:val="009D771A"/>
    <w:rsid w:val="00A0070D"/>
    <w:rsid w:val="00A0441C"/>
    <w:rsid w:val="00A04ADB"/>
    <w:rsid w:val="00A20D96"/>
    <w:rsid w:val="00A65067"/>
    <w:rsid w:val="00A660CB"/>
    <w:rsid w:val="00A740BD"/>
    <w:rsid w:val="00A821E2"/>
    <w:rsid w:val="00A96ACD"/>
    <w:rsid w:val="00AA3594"/>
    <w:rsid w:val="00AB4E8E"/>
    <w:rsid w:val="00AD2346"/>
    <w:rsid w:val="00AD3936"/>
    <w:rsid w:val="00AF5766"/>
    <w:rsid w:val="00B13DFD"/>
    <w:rsid w:val="00B251CA"/>
    <w:rsid w:val="00B2639B"/>
    <w:rsid w:val="00B560CF"/>
    <w:rsid w:val="00B60705"/>
    <w:rsid w:val="00B70521"/>
    <w:rsid w:val="00B71BAE"/>
    <w:rsid w:val="00B730C2"/>
    <w:rsid w:val="00BA44C4"/>
    <w:rsid w:val="00BB594C"/>
    <w:rsid w:val="00BD240F"/>
    <w:rsid w:val="00BD537E"/>
    <w:rsid w:val="00BE06AC"/>
    <w:rsid w:val="00BF125D"/>
    <w:rsid w:val="00C07A85"/>
    <w:rsid w:val="00C25F8B"/>
    <w:rsid w:val="00C30F94"/>
    <w:rsid w:val="00C32DCC"/>
    <w:rsid w:val="00C34719"/>
    <w:rsid w:val="00C35BAB"/>
    <w:rsid w:val="00C54B2D"/>
    <w:rsid w:val="00C71AB2"/>
    <w:rsid w:val="00C80A2D"/>
    <w:rsid w:val="00C8282C"/>
    <w:rsid w:val="00C9240A"/>
    <w:rsid w:val="00C94533"/>
    <w:rsid w:val="00C96876"/>
    <w:rsid w:val="00C96BCA"/>
    <w:rsid w:val="00CA0A1C"/>
    <w:rsid w:val="00CB1CDE"/>
    <w:rsid w:val="00CD04D1"/>
    <w:rsid w:val="00CD138A"/>
    <w:rsid w:val="00CD3E32"/>
    <w:rsid w:val="00CD693C"/>
    <w:rsid w:val="00D13A3F"/>
    <w:rsid w:val="00D14131"/>
    <w:rsid w:val="00D23408"/>
    <w:rsid w:val="00D25C73"/>
    <w:rsid w:val="00D271F6"/>
    <w:rsid w:val="00D53360"/>
    <w:rsid w:val="00D54626"/>
    <w:rsid w:val="00D603A7"/>
    <w:rsid w:val="00D64D26"/>
    <w:rsid w:val="00D769BA"/>
    <w:rsid w:val="00DA1D1A"/>
    <w:rsid w:val="00DC6C85"/>
    <w:rsid w:val="00DE23A1"/>
    <w:rsid w:val="00DE33C8"/>
    <w:rsid w:val="00DE3B56"/>
    <w:rsid w:val="00DE69AD"/>
    <w:rsid w:val="00E14838"/>
    <w:rsid w:val="00E303BB"/>
    <w:rsid w:val="00E325D5"/>
    <w:rsid w:val="00E42AC8"/>
    <w:rsid w:val="00E539D6"/>
    <w:rsid w:val="00E862CA"/>
    <w:rsid w:val="00EA7459"/>
    <w:rsid w:val="00EB3764"/>
    <w:rsid w:val="00EC30E8"/>
    <w:rsid w:val="00ED2502"/>
    <w:rsid w:val="00EE0692"/>
    <w:rsid w:val="00EF515B"/>
    <w:rsid w:val="00F00E12"/>
    <w:rsid w:val="00F0239C"/>
    <w:rsid w:val="00F23E9C"/>
    <w:rsid w:val="00F32202"/>
    <w:rsid w:val="00F45D71"/>
    <w:rsid w:val="00F5568B"/>
    <w:rsid w:val="00F62D40"/>
    <w:rsid w:val="00F76542"/>
    <w:rsid w:val="00F8072E"/>
    <w:rsid w:val="00FB1CE4"/>
    <w:rsid w:val="00FB299C"/>
    <w:rsid w:val="00FC1B7D"/>
    <w:rsid w:val="00FD1C20"/>
    <w:rsid w:val="00FD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05D"/>
  <w15:docId w15:val="{3F2CAE67-EED6-4260-8932-463FB1E3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rFonts w:ascii="Open Sans SemiBold" w:eastAsia="Open Sans SemiBold" w:hAnsi="Open Sans SemiBold" w:cs="Open Sans SemiBold"/>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4DD7"/>
    <w:rPr>
      <w:color w:val="0000FF" w:themeColor="hyperlink"/>
      <w:u w:val="single"/>
    </w:rPr>
  </w:style>
  <w:style w:type="character" w:styleId="UnresolvedMention">
    <w:name w:val="Unresolved Mention"/>
    <w:basedOn w:val="DefaultParagraphFont"/>
    <w:uiPriority w:val="99"/>
    <w:semiHidden/>
    <w:unhideWhenUsed/>
    <w:rsid w:val="00804DD7"/>
    <w:rPr>
      <w:color w:val="605E5C"/>
      <w:shd w:val="clear" w:color="auto" w:fill="E1DFDD"/>
    </w:rPr>
  </w:style>
  <w:style w:type="paragraph" w:styleId="ListParagraph">
    <w:name w:val="List Paragraph"/>
    <w:basedOn w:val="Normal"/>
    <w:uiPriority w:val="34"/>
    <w:qFormat/>
    <w:rsid w:val="00F5568B"/>
    <w:pPr>
      <w:ind w:left="720"/>
      <w:contextualSpacing/>
    </w:pPr>
  </w:style>
  <w:style w:type="paragraph" w:styleId="NoSpacing">
    <w:name w:val="No Spacing"/>
    <w:uiPriority w:val="1"/>
    <w:qFormat/>
    <w:rsid w:val="006C59B3"/>
    <w:pPr>
      <w:spacing w:line="240" w:lineRule="auto"/>
    </w:pPr>
  </w:style>
  <w:style w:type="paragraph" w:styleId="NormalWeb">
    <w:name w:val="Normal (Web)"/>
    <w:basedOn w:val="Normal"/>
    <w:uiPriority w:val="99"/>
    <w:unhideWhenUsed/>
    <w:rsid w:val="00267083"/>
    <w:pPr>
      <w:spacing w:before="100" w:beforeAutospacing="1" w:after="100" w:afterAutospacing="1" w:line="240" w:lineRule="auto"/>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EB3764"/>
    <w:rPr>
      <w:sz w:val="16"/>
      <w:szCs w:val="16"/>
    </w:rPr>
  </w:style>
  <w:style w:type="paragraph" w:styleId="CommentText">
    <w:name w:val="annotation text"/>
    <w:basedOn w:val="Normal"/>
    <w:link w:val="CommentTextChar"/>
    <w:uiPriority w:val="99"/>
    <w:semiHidden/>
    <w:unhideWhenUsed/>
    <w:rsid w:val="00EB3764"/>
    <w:pPr>
      <w:spacing w:line="240" w:lineRule="auto"/>
    </w:pPr>
    <w:rPr>
      <w:sz w:val="20"/>
      <w:szCs w:val="20"/>
    </w:rPr>
  </w:style>
  <w:style w:type="character" w:customStyle="1" w:styleId="CommentTextChar">
    <w:name w:val="Comment Text Char"/>
    <w:basedOn w:val="DefaultParagraphFont"/>
    <w:link w:val="CommentText"/>
    <w:uiPriority w:val="99"/>
    <w:semiHidden/>
    <w:rsid w:val="00EB3764"/>
    <w:rPr>
      <w:sz w:val="20"/>
      <w:szCs w:val="20"/>
    </w:rPr>
  </w:style>
  <w:style w:type="paragraph" w:styleId="CommentSubject">
    <w:name w:val="annotation subject"/>
    <w:basedOn w:val="CommentText"/>
    <w:next w:val="CommentText"/>
    <w:link w:val="CommentSubjectChar"/>
    <w:uiPriority w:val="99"/>
    <w:semiHidden/>
    <w:unhideWhenUsed/>
    <w:rsid w:val="00EB3764"/>
    <w:rPr>
      <w:b/>
      <w:bCs/>
    </w:rPr>
  </w:style>
  <w:style w:type="character" w:customStyle="1" w:styleId="CommentSubjectChar">
    <w:name w:val="Comment Subject Char"/>
    <w:basedOn w:val="CommentTextChar"/>
    <w:link w:val="CommentSubject"/>
    <w:uiPriority w:val="99"/>
    <w:semiHidden/>
    <w:rsid w:val="00EB3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5760">
      <w:bodyDiv w:val="1"/>
      <w:marLeft w:val="0"/>
      <w:marRight w:val="0"/>
      <w:marTop w:val="0"/>
      <w:marBottom w:val="0"/>
      <w:divBdr>
        <w:top w:val="none" w:sz="0" w:space="0" w:color="auto"/>
        <w:left w:val="none" w:sz="0" w:space="0" w:color="auto"/>
        <w:bottom w:val="none" w:sz="0" w:space="0" w:color="auto"/>
        <w:right w:val="none" w:sz="0" w:space="0" w:color="auto"/>
      </w:divBdr>
    </w:div>
    <w:div w:id="1065225635">
      <w:bodyDiv w:val="1"/>
      <w:marLeft w:val="0"/>
      <w:marRight w:val="0"/>
      <w:marTop w:val="0"/>
      <w:marBottom w:val="0"/>
      <w:divBdr>
        <w:top w:val="none" w:sz="0" w:space="0" w:color="auto"/>
        <w:left w:val="none" w:sz="0" w:space="0" w:color="auto"/>
        <w:bottom w:val="none" w:sz="0" w:space="0" w:color="auto"/>
        <w:right w:val="none" w:sz="0" w:space="0" w:color="auto"/>
      </w:divBdr>
      <w:divsChild>
        <w:div w:id="160856821">
          <w:marLeft w:val="-100"/>
          <w:marRight w:val="0"/>
          <w:marTop w:val="0"/>
          <w:marBottom w:val="0"/>
          <w:divBdr>
            <w:top w:val="none" w:sz="0" w:space="0" w:color="auto"/>
            <w:left w:val="none" w:sz="0" w:space="0" w:color="auto"/>
            <w:bottom w:val="none" w:sz="0" w:space="0" w:color="auto"/>
            <w:right w:val="none" w:sz="0" w:space="0" w:color="auto"/>
          </w:divBdr>
        </w:div>
      </w:divsChild>
    </w:div>
    <w:div w:id="1639722473">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sChild>
        <w:div w:id="1026559717">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bb.org.uk/" TargetMode="External"/><Relationship Id="rId18" Type="http://schemas.openxmlformats.org/officeDocument/2006/relationships/hyperlink" Target="https://www.citizensadvice.org.uk/Global/CitizensAdvice/Equalities/CAB337_Equality_strategy_text_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cabb.org.uk/work-with-us/" TargetMode="External"/><Relationship Id="rId2" Type="http://schemas.openxmlformats.org/officeDocument/2006/relationships/customXml" Target="../customXml/item2.xml"/><Relationship Id="rId16" Type="http://schemas.openxmlformats.org/officeDocument/2006/relationships/hyperlink" Target="mailto:jobs@cabb.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53323.C31876D0" TargetMode="External"/><Relationship Id="rId5" Type="http://schemas.openxmlformats.org/officeDocument/2006/relationships/styles" Target="styles.xml"/><Relationship Id="rId15" Type="http://schemas.openxmlformats.org/officeDocument/2006/relationships/hyperlink" Target="https://wearecitizensadvice.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abb.org.uk/recruitmen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izensad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CA416D2FC84E9EB81647F692F933" ma:contentTypeVersion="15" ma:contentTypeDescription="Create a new document." ma:contentTypeScope="" ma:versionID="3f28b23ff17bbbe9700cef42f6e0ac9f">
  <xsd:schema xmlns:xsd="http://www.w3.org/2001/XMLSchema" xmlns:xs="http://www.w3.org/2001/XMLSchema" xmlns:p="http://schemas.microsoft.com/office/2006/metadata/properties" xmlns:ns2="3c264d21-c440-4bee-a781-68e87ea3cadf" xmlns:ns3="dc08560b-cca5-4dcb-911c-66692ac8b29a" targetNamespace="http://schemas.microsoft.com/office/2006/metadata/properties" ma:root="true" ma:fieldsID="82de8c5d3c1c596719dd11be95d25c6f" ns2:_="" ns3:_="">
    <xsd:import namespace="3c264d21-c440-4bee-a781-68e87ea3cadf"/>
    <xsd:import namespace="dc08560b-cca5-4dcb-911c-66692ac8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4d21-c440-4bee-a781-68e87ea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e13816-13d0-42dd-8f31-6441791ceac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8560b-cca5-4dcb-911c-66692ac8b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99529c-3f1a-42a3-b812-eef87d703e97}" ma:internalName="TaxCatchAll" ma:showField="CatchAllData" ma:web="dc08560b-cca5-4dcb-911c-66692ac8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08560b-cca5-4dcb-911c-66692ac8b29a">
      <UserInfo>
        <DisplayName>Michelle Gilmore-Wood</DisplayName>
        <AccountId>16</AccountId>
        <AccountType/>
      </UserInfo>
    </SharedWithUsers>
    <TaxCatchAll xmlns="dc08560b-cca5-4dcb-911c-66692ac8b29a" xsi:nil="true"/>
    <lcf76f155ced4ddcb4097134ff3c332f xmlns="3c264d21-c440-4bee-a781-68e87ea3c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64D68C-4D36-4F16-9266-FF92B167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4d21-c440-4bee-a781-68e87ea3cadf"/>
    <ds:schemaRef ds:uri="dc08560b-cca5-4dcb-911c-66692ac8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D720-D5EB-4EEB-893A-D72CB2B8888F}">
  <ds:schemaRefs>
    <ds:schemaRef ds:uri="http://schemas.microsoft.com/sharepoint/v3/contenttype/forms"/>
  </ds:schemaRefs>
</ds:datastoreItem>
</file>

<file path=customXml/itemProps3.xml><?xml version="1.0" encoding="utf-8"?>
<ds:datastoreItem xmlns:ds="http://schemas.openxmlformats.org/officeDocument/2006/customXml" ds:itemID="{28D1E295-BFCA-4C93-B3E0-A7AA5E0A1DB1}">
  <ds:schemaRefs>
    <ds:schemaRef ds:uri="http://schemas.microsoft.com/office/2006/metadata/properties"/>
    <ds:schemaRef ds:uri="http://schemas.microsoft.com/office/infopath/2007/PartnerControls"/>
    <ds:schemaRef ds:uri="dc08560b-cca5-4dcb-911c-66692ac8b29a"/>
    <ds:schemaRef ds:uri="3c264d21-c440-4bee-a781-68e87ea3ca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Jason Haslam</cp:lastModifiedBy>
  <cp:revision>2</cp:revision>
  <cp:lastPrinted>2021-10-12T10:25:00Z</cp:lastPrinted>
  <dcterms:created xsi:type="dcterms:W3CDTF">2023-08-02T14:08:00Z</dcterms:created>
  <dcterms:modified xsi:type="dcterms:W3CDTF">2023-08-02T14:08:00Z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0x01010088D2CA416D2FC84E9EB81647F692F933</vt:lpwstr>
  </property>
  <property fmtid="{D5CDD505-2E9C-101B-9397-08002B2CF9AE}" pid="3" name="MediaServiceImageTags">
    <vt:lpwstr/>
  </property>
</Properties>
</file>